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20" w:rsidRPr="009B5E9C" w:rsidRDefault="002B2B20" w:rsidP="002B2B20">
      <w:pPr>
        <w:spacing w:after="0"/>
        <w:jc w:val="center"/>
        <w:rPr>
          <w:rFonts w:ascii="Times New Roman" w:hAnsi="Times New Roman" w:cs="Times New Roman"/>
          <w:b/>
          <w:sz w:val="28"/>
          <w:szCs w:val="28"/>
          <w:u w:val="single"/>
        </w:rPr>
      </w:pPr>
      <w:r w:rsidRPr="009B5E9C">
        <w:rPr>
          <w:rFonts w:ascii="Times New Roman" w:hAnsi="Times New Roman" w:cs="Times New Roman"/>
          <w:b/>
          <w:sz w:val="28"/>
          <w:szCs w:val="28"/>
          <w:u w:val="single"/>
        </w:rPr>
        <w:t>УПРАВЛЕНИЕ ЭКОНОМИЧЕСКОГО И СТРАТЕГИЧЕСКОГО РАЗВИТИЯ АДМИНИСТРАЦИИ МУНЦИИПАЛЬНОГО ОБРАЗОВАНИЯ «МЕЛЕКЕССКИЙ РАЙОН»</w:t>
      </w:r>
    </w:p>
    <w:p w:rsidR="002B2B20" w:rsidRPr="009B5E9C" w:rsidRDefault="002B2B20" w:rsidP="002B2B20">
      <w:pPr>
        <w:spacing w:after="0"/>
        <w:jc w:val="center"/>
        <w:rPr>
          <w:rFonts w:ascii="Times New Roman" w:hAnsi="Times New Roman" w:cs="Times New Roman"/>
          <w:b/>
          <w:sz w:val="28"/>
          <w:szCs w:val="28"/>
          <w:u w:val="single"/>
        </w:rPr>
      </w:pPr>
      <w:r w:rsidRPr="009B5E9C">
        <w:rPr>
          <w:rFonts w:ascii="Times New Roman" w:hAnsi="Times New Roman" w:cs="Times New Roman"/>
          <w:b/>
          <w:sz w:val="28"/>
          <w:szCs w:val="28"/>
          <w:u w:val="single"/>
        </w:rPr>
        <w:t xml:space="preserve"> УЛЬЯНОВСКОЙ ОБЛАСТИ</w:t>
      </w:r>
    </w:p>
    <w:p w:rsidR="002B2B20" w:rsidRPr="009B5E9C" w:rsidRDefault="002B2B20" w:rsidP="002B2B20">
      <w:pPr>
        <w:spacing w:after="0"/>
        <w:jc w:val="center"/>
        <w:rPr>
          <w:rFonts w:ascii="Times New Roman" w:hAnsi="Times New Roman" w:cs="Times New Roman"/>
          <w:b/>
          <w:sz w:val="16"/>
          <w:szCs w:val="16"/>
          <w:u w:val="single"/>
        </w:rPr>
      </w:pPr>
    </w:p>
    <w:p w:rsidR="002B2B20" w:rsidRPr="009B5E9C" w:rsidRDefault="002B2B20" w:rsidP="002B2B20">
      <w:pPr>
        <w:pStyle w:val="a5"/>
        <w:spacing w:line="276" w:lineRule="auto"/>
        <w:jc w:val="center"/>
        <w:rPr>
          <w:rFonts w:cs="Times New Roman"/>
          <w:sz w:val="20"/>
          <w:szCs w:val="20"/>
        </w:rPr>
      </w:pPr>
      <w:r w:rsidRPr="009B5E9C">
        <w:rPr>
          <w:rFonts w:cs="Times New Roman"/>
          <w:sz w:val="20"/>
          <w:szCs w:val="20"/>
        </w:rPr>
        <w:t xml:space="preserve">ул. Хмельницкого д. </w:t>
      </w:r>
      <w:smartTag w:uri="urn:schemas-microsoft-com:office:smarttags" w:element="metricconverter">
        <w:smartTagPr>
          <w:attr w:name="ProductID" w:val="93, г"/>
        </w:smartTagPr>
        <w:r w:rsidRPr="009B5E9C">
          <w:rPr>
            <w:rFonts w:cs="Times New Roman"/>
            <w:sz w:val="20"/>
            <w:szCs w:val="20"/>
          </w:rPr>
          <w:t>93, г</w:t>
        </w:r>
      </w:smartTag>
      <w:proofErr w:type="gramStart"/>
      <w:r w:rsidRPr="009B5E9C">
        <w:rPr>
          <w:rFonts w:cs="Times New Roman"/>
          <w:sz w:val="20"/>
          <w:szCs w:val="20"/>
        </w:rPr>
        <w:t>.Д</w:t>
      </w:r>
      <w:proofErr w:type="gramEnd"/>
      <w:r w:rsidRPr="009B5E9C">
        <w:rPr>
          <w:rFonts w:cs="Times New Roman"/>
          <w:sz w:val="20"/>
          <w:szCs w:val="20"/>
        </w:rPr>
        <w:t>имитровград, 433508</w:t>
      </w:r>
    </w:p>
    <w:p w:rsidR="002B2B20" w:rsidRPr="009B5E9C" w:rsidRDefault="002B2B20" w:rsidP="002B2B20">
      <w:pPr>
        <w:spacing w:after="0"/>
        <w:jc w:val="center"/>
        <w:rPr>
          <w:rFonts w:ascii="Times New Roman" w:hAnsi="Times New Roman" w:cs="Times New Roman"/>
          <w:sz w:val="18"/>
          <w:szCs w:val="18"/>
          <w:lang w:val="en-US"/>
        </w:rPr>
      </w:pPr>
      <w:r w:rsidRPr="009B5E9C">
        <w:rPr>
          <w:rFonts w:ascii="Times New Roman" w:hAnsi="Times New Roman" w:cs="Times New Roman"/>
          <w:sz w:val="18"/>
          <w:szCs w:val="18"/>
        </w:rPr>
        <w:t xml:space="preserve"> тел</w:t>
      </w:r>
      <w:r w:rsidRPr="009B5E9C">
        <w:rPr>
          <w:rFonts w:ascii="Times New Roman" w:hAnsi="Times New Roman" w:cs="Times New Roman"/>
          <w:sz w:val="18"/>
          <w:szCs w:val="18"/>
          <w:lang w:val="en-US"/>
        </w:rPr>
        <w:t>.: (84235) 2-74-63   E-mail: munzakaz-2007@mail.ru</w:t>
      </w:r>
    </w:p>
    <w:p w:rsidR="002B2B20" w:rsidRPr="009B5E9C" w:rsidRDefault="002B2B20" w:rsidP="002B2B20">
      <w:pPr>
        <w:spacing w:after="0"/>
        <w:jc w:val="center"/>
        <w:rPr>
          <w:b/>
          <w:sz w:val="28"/>
          <w:szCs w:val="28"/>
          <w:lang w:val="en-US"/>
        </w:rPr>
      </w:pPr>
    </w:p>
    <w:p w:rsidR="002B2B20" w:rsidRPr="007301F0" w:rsidRDefault="002B2B20" w:rsidP="002B2B20">
      <w:pPr>
        <w:pStyle w:val="21"/>
        <w:shd w:val="clear" w:color="auto" w:fill="auto"/>
        <w:spacing w:after="0" w:line="276" w:lineRule="auto"/>
      </w:pPr>
      <w:r w:rsidRPr="007301F0">
        <w:rPr>
          <w:rStyle w:val="2"/>
          <w:b/>
          <w:color w:val="000000"/>
        </w:rPr>
        <w:t>Заключение</w:t>
      </w:r>
    </w:p>
    <w:p w:rsidR="007301F0" w:rsidRDefault="002B2B20" w:rsidP="002B2B20">
      <w:pPr>
        <w:pStyle w:val="21"/>
        <w:shd w:val="clear" w:color="auto" w:fill="auto"/>
        <w:spacing w:after="0" w:line="276" w:lineRule="auto"/>
        <w:rPr>
          <w:bCs w:val="0"/>
          <w:lang w:eastAsia="zh-CN"/>
        </w:rPr>
      </w:pPr>
      <w:r w:rsidRPr="007301F0">
        <w:rPr>
          <w:rStyle w:val="2"/>
          <w:b/>
          <w:color w:val="000000"/>
        </w:rPr>
        <w:t>об экспертизе Постановления администрации МО «Мелекесский район» от 22.06.2014 г. № 700 «</w:t>
      </w:r>
      <w:r w:rsidRPr="007301F0">
        <w:rPr>
          <w:bCs w:val="0"/>
          <w:lang w:eastAsia="zh-CN"/>
        </w:rPr>
        <w:t>Об утверждении административного регламента оказания муниципальной услуги по консультационной поддержке субъектов малого и среднего предпринимательства  муниципального образования</w:t>
      </w:r>
    </w:p>
    <w:p w:rsidR="002B2B20" w:rsidRPr="007301F0" w:rsidRDefault="002B2B20" w:rsidP="002B2B20">
      <w:pPr>
        <w:pStyle w:val="21"/>
        <w:shd w:val="clear" w:color="auto" w:fill="auto"/>
        <w:spacing w:after="0" w:line="276" w:lineRule="auto"/>
        <w:rPr>
          <w:rStyle w:val="2"/>
          <w:b/>
          <w:color w:val="000000"/>
        </w:rPr>
      </w:pPr>
      <w:r w:rsidRPr="007301F0">
        <w:rPr>
          <w:bCs w:val="0"/>
          <w:lang w:eastAsia="zh-CN"/>
        </w:rPr>
        <w:t xml:space="preserve"> «Мелекесский район» Ульяновской области</w:t>
      </w:r>
      <w:r w:rsidRPr="007301F0">
        <w:rPr>
          <w:rStyle w:val="2"/>
          <w:b/>
          <w:color w:val="000000"/>
        </w:rPr>
        <w:t>»</w:t>
      </w:r>
    </w:p>
    <w:p w:rsidR="002B2B20" w:rsidRPr="007301F0" w:rsidRDefault="002B2B20" w:rsidP="002B2B20">
      <w:pPr>
        <w:pStyle w:val="21"/>
        <w:shd w:val="clear" w:color="auto" w:fill="auto"/>
        <w:spacing w:after="0" w:line="276" w:lineRule="auto"/>
      </w:pPr>
    </w:p>
    <w:p w:rsidR="002B2B20" w:rsidRDefault="002B2B20" w:rsidP="002B2B20">
      <w:pPr>
        <w:spacing w:after="0"/>
        <w:jc w:val="both"/>
      </w:pPr>
      <w:r>
        <w:rPr>
          <w:rStyle w:val="1"/>
          <w:color w:val="000000"/>
        </w:rPr>
        <w:tab/>
      </w:r>
      <w:proofErr w:type="gramStart"/>
      <w:r>
        <w:rPr>
          <w:rStyle w:val="1"/>
          <w:color w:val="000000"/>
        </w:rPr>
        <w:t>Управление экономического и стратегического развития администрации муниципального образования «Мелекесский район» в соответствии с 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экспертизы нормативных правовых актов Ульяновской области и муниципальных нормативных правовых актов, затрагивающих вопросы</w:t>
      </w:r>
      <w:proofErr w:type="gramEnd"/>
      <w:r>
        <w:rPr>
          <w:rStyle w:val="1"/>
          <w:color w:val="000000"/>
        </w:rPr>
        <w:t xml:space="preserve"> </w:t>
      </w:r>
      <w:proofErr w:type="gramStart"/>
      <w:r>
        <w:rPr>
          <w:rStyle w:val="1"/>
          <w:color w:val="000000"/>
        </w:rPr>
        <w:t>осуществления предпринимательской и инвестиционной деятельности», Постановлением администрации МО «Мелекесский район» от 18.06.2015 г. № 379 «</w:t>
      </w:r>
      <w:r w:rsidRPr="009B5E9C">
        <w:rPr>
          <w:rFonts w:ascii="Times New Roman" w:hAnsi="Times New Roman" w:cs="Times New Roman"/>
          <w:sz w:val="28"/>
          <w:szCs w:val="28"/>
        </w:rPr>
        <w:t>О проведении экспертизы нормативных правовых актов МО «Мелекесский район» в целях выявления в них положений, необоснованно затрудняющих осуществление предпринимательской и инвестиционной деятельности</w:t>
      </w:r>
      <w:r>
        <w:rPr>
          <w:rStyle w:val="1"/>
          <w:color w:val="000000"/>
        </w:rPr>
        <w:t>» и планом проведения экспертизы нормативных правовых актов муниципального образования «</w:t>
      </w:r>
      <w:r>
        <w:rPr>
          <w:rStyle w:val="1"/>
        </w:rPr>
        <w:t>Мелекесский</w:t>
      </w:r>
      <w:r>
        <w:rPr>
          <w:rStyle w:val="1"/>
          <w:color w:val="000000"/>
        </w:rPr>
        <w:t xml:space="preserve"> район» Ульяновской области, затрагивающих вопросы осуществления предпринимательской и инвестиционной деятельности, на I полугодие 2016</w:t>
      </w:r>
      <w:proofErr w:type="gramEnd"/>
      <w:r>
        <w:rPr>
          <w:rStyle w:val="1"/>
          <w:color w:val="000000"/>
        </w:rPr>
        <w:t xml:space="preserve"> года рассмотрело Постановление администрации МО «</w:t>
      </w:r>
      <w:r>
        <w:rPr>
          <w:rStyle w:val="1"/>
        </w:rPr>
        <w:t>Мелекесский</w:t>
      </w:r>
      <w:r>
        <w:rPr>
          <w:rStyle w:val="1"/>
          <w:color w:val="000000"/>
        </w:rPr>
        <w:t xml:space="preserve"> район» от</w:t>
      </w:r>
      <w:r>
        <w:rPr>
          <w:rStyle w:val="1"/>
        </w:rPr>
        <w:t xml:space="preserve"> 22.06.2014 г. </w:t>
      </w:r>
      <w:r>
        <w:rPr>
          <w:rStyle w:val="1"/>
          <w:color w:val="000000"/>
        </w:rPr>
        <w:t xml:space="preserve">№ </w:t>
      </w:r>
      <w:r>
        <w:rPr>
          <w:rStyle w:val="1"/>
        </w:rPr>
        <w:t>700</w:t>
      </w:r>
      <w:r>
        <w:rPr>
          <w:rStyle w:val="1"/>
          <w:color w:val="000000"/>
        </w:rPr>
        <w:t xml:space="preserve"> «Об утверждении административного регламента предоставления муниципальной услуги «</w:t>
      </w:r>
      <w:r w:rsidRPr="009B5E9C">
        <w:rPr>
          <w:rFonts w:ascii="Times New Roman" w:hAnsi="Times New Roman" w:cs="Times New Roman"/>
          <w:bCs/>
          <w:sz w:val="26"/>
          <w:szCs w:val="26"/>
          <w:lang w:eastAsia="zh-CN"/>
        </w:rPr>
        <w:t>Об утверждении административного регламента оказания муниципальной услуги по консультационной поддержке субъектов малого и среднего предпринимательства  муниципального образования «Мелекесский район» Ульяновской области</w:t>
      </w:r>
      <w:r>
        <w:rPr>
          <w:rStyle w:val="1"/>
          <w:color w:val="000000"/>
        </w:rPr>
        <w:t>» (далее - нормативный правовой акт) и сообщает следующее.</w:t>
      </w:r>
    </w:p>
    <w:p w:rsidR="002B2B20" w:rsidRDefault="002B2B20" w:rsidP="002B2B20">
      <w:pPr>
        <w:pStyle w:val="21"/>
        <w:numPr>
          <w:ilvl w:val="0"/>
          <w:numId w:val="1"/>
        </w:numPr>
        <w:shd w:val="clear" w:color="auto" w:fill="auto"/>
        <w:tabs>
          <w:tab w:val="left" w:pos="969"/>
        </w:tabs>
        <w:spacing w:after="0" w:line="276" w:lineRule="auto"/>
        <w:ind w:left="20" w:firstLine="680"/>
        <w:jc w:val="both"/>
      </w:pPr>
      <w:r>
        <w:rPr>
          <w:rStyle w:val="2"/>
          <w:color w:val="000000"/>
        </w:rPr>
        <w:t>Описание действующего регулирования</w:t>
      </w:r>
    </w:p>
    <w:p w:rsidR="002B2B20" w:rsidRDefault="002B2B20" w:rsidP="002B2B20">
      <w:pPr>
        <w:pStyle w:val="a3"/>
        <w:shd w:val="clear" w:color="auto" w:fill="auto"/>
        <w:spacing w:before="0" w:line="276" w:lineRule="auto"/>
        <w:ind w:left="20" w:right="20" w:firstLine="680"/>
      </w:pPr>
      <w:proofErr w:type="gramStart"/>
      <w:r>
        <w:rPr>
          <w:rStyle w:val="1"/>
          <w:color w:val="000000"/>
        </w:rPr>
        <w:t>Административный регламент предоставления муниципальной услуги «</w:t>
      </w:r>
      <w:r w:rsidRPr="009B5E9C">
        <w:rPr>
          <w:bCs/>
          <w:lang w:eastAsia="zh-CN"/>
        </w:rPr>
        <w:t xml:space="preserve">Об утверждении административного регламента оказания муниципальной услуги по консультационной поддержке субъектов малого и среднего предпринимательства  </w:t>
      </w:r>
      <w:r w:rsidRPr="009B5E9C">
        <w:rPr>
          <w:bCs/>
          <w:lang w:eastAsia="zh-CN"/>
        </w:rPr>
        <w:lastRenderedPageBreak/>
        <w:t>муниципального образования «Мелекесский район» Ульяновской области</w:t>
      </w:r>
      <w:r>
        <w:rPr>
          <w:rStyle w:val="1"/>
          <w:color w:val="000000"/>
        </w:rPr>
        <w:t>» разработан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образования «Мелекесский район» от 14.03.2011 г. № 363 «</w:t>
      </w:r>
      <w:r w:rsidRPr="009B3EF0">
        <w:rPr>
          <w:sz w:val="28"/>
          <w:szCs w:val="28"/>
        </w:rPr>
        <w:t>Об утверждении Порядка разработки и утверждения административных</w:t>
      </w:r>
      <w:proofErr w:type="gramEnd"/>
      <w:r w:rsidRPr="009B3EF0">
        <w:rPr>
          <w:sz w:val="28"/>
          <w:szCs w:val="28"/>
        </w:rPr>
        <w:t xml:space="preserve"> регламентов предоставления муниципальных услуг (исполнения муниципальных функций)</w:t>
      </w:r>
      <w:r>
        <w:rPr>
          <w:rStyle w:val="1"/>
          <w:color w:val="000000"/>
        </w:rPr>
        <w:t>».</w:t>
      </w:r>
    </w:p>
    <w:p w:rsidR="002B2B20" w:rsidRDefault="002B2B20" w:rsidP="002B2B20">
      <w:pPr>
        <w:pStyle w:val="a3"/>
        <w:shd w:val="clear" w:color="auto" w:fill="auto"/>
        <w:spacing w:before="0" w:line="276" w:lineRule="auto"/>
        <w:ind w:left="20" w:right="20" w:firstLine="680"/>
        <w:rPr>
          <w:rStyle w:val="1"/>
          <w:color w:val="000000"/>
        </w:rPr>
      </w:pPr>
      <w:r>
        <w:rPr>
          <w:rStyle w:val="1"/>
          <w:color w:val="000000"/>
        </w:rPr>
        <w:t xml:space="preserve">Муниципальная услуга предоставляется </w:t>
      </w:r>
      <w:r w:rsidR="0012667C">
        <w:rPr>
          <w:rStyle w:val="1"/>
          <w:color w:val="000000"/>
        </w:rPr>
        <w:t>отделом</w:t>
      </w:r>
      <w:r>
        <w:rPr>
          <w:rStyle w:val="1"/>
          <w:color w:val="000000"/>
        </w:rPr>
        <w:t xml:space="preserve"> </w:t>
      </w:r>
      <w:r w:rsidR="0012667C">
        <w:rPr>
          <w:rStyle w:val="1"/>
          <w:color w:val="000000"/>
        </w:rPr>
        <w:t xml:space="preserve">по инвестициям, развитию промышленности и предпринимательства Управления </w:t>
      </w:r>
      <w:r>
        <w:rPr>
          <w:rStyle w:val="1"/>
          <w:color w:val="000000"/>
        </w:rPr>
        <w:t xml:space="preserve">экономического </w:t>
      </w:r>
      <w:r w:rsidR="0012667C">
        <w:rPr>
          <w:rStyle w:val="1"/>
          <w:color w:val="000000"/>
        </w:rPr>
        <w:t>и стратегического развития</w:t>
      </w:r>
      <w:r>
        <w:rPr>
          <w:rStyle w:val="1"/>
          <w:color w:val="000000"/>
        </w:rPr>
        <w:t xml:space="preserve"> администрации МО «Мелекесский район».</w:t>
      </w:r>
    </w:p>
    <w:p w:rsidR="002B2B20" w:rsidRDefault="0012667C" w:rsidP="002B2B20">
      <w:pPr>
        <w:pStyle w:val="a3"/>
        <w:shd w:val="clear" w:color="auto" w:fill="auto"/>
        <w:spacing w:before="0"/>
        <w:ind w:left="20" w:right="20"/>
      </w:pPr>
      <w:r>
        <w:rPr>
          <w:rStyle w:val="1"/>
          <w:color w:val="000000"/>
        </w:rPr>
        <w:tab/>
      </w:r>
      <w:r w:rsidR="002B2B20">
        <w:rPr>
          <w:rStyle w:val="1"/>
          <w:color w:val="000000"/>
        </w:rPr>
        <w:t>Правом на получение муниципальной услуги обладают субъекты малого и среднего предпринимательства, определенные Федеральным</w:t>
      </w:r>
      <w:r w:rsidR="002B2B20" w:rsidRPr="002B2B20">
        <w:rPr>
          <w:rStyle w:val="1"/>
          <w:color w:val="000000"/>
        </w:rPr>
        <w:t xml:space="preserve"> </w:t>
      </w:r>
      <w:r w:rsidR="002B2B20">
        <w:rPr>
          <w:rStyle w:val="1"/>
          <w:color w:val="000000"/>
        </w:rPr>
        <w:t>законом от 24.07.2007 № 209-ФЗ «О развитии малого и среднего предпринимательства в Российской Федерации».</w:t>
      </w:r>
    </w:p>
    <w:p w:rsidR="002B2B20" w:rsidRDefault="002B2B20" w:rsidP="002B2B20">
      <w:pPr>
        <w:pStyle w:val="a3"/>
        <w:shd w:val="clear" w:color="auto" w:fill="auto"/>
        <w:spacing w:before="0"/>
        <w:ind w:left="20" w:right="20" w:firstLine="560"/>
      </w:pPr>
      <w:r>
        <w:rPr>
          <w:rStyle w:val="1"/>
          <w:color w:val="000000"/>
        </w:rPr>
        <w:t>Оказание информационной и консультационной поддержки субъектам малого и среднего предпринимательства осуществляется при личном, письменном обращении, по телефону, по электронной почте, а так же через размещение информации на сайте администрации МО «</w:t>
      </w:r>
      <w:r w:rsidR="0012667C">
        <w:rPr>
          <w:rStyle w:val="1"/>
          <w:color w:val="000000"/>
        </w:rPr>
        <w:t>Мелекесский</w:t>
      </w:r>
      <w:r>
        <w:rPr>
          <w:rStyle w:val="1"/>
          <w:color w:val="000000"/>
        </w:rPr>
        <w:t xml:space="preserve"> район», районной газете.</w:t>
      </w:r>
    </w:p>
    <w:p w:rsidR="002B2B20" w:rsidRDefault="002B2B20" w:rsidP="002B2B20">
      <w:pPr>
        <w:pStyle w:val="a3"/>
        <w:shd w:val="clear" w:color="auto" w:fill="auto"/>
        <w:spacing w:before="0"/>
        <w:ind w:left="20" w:right="20" w:firstLine="560"/>
      </w:pPr>
      <w:r>
        <w:rPr>
          <w:rStyle w:val="1"/>
          <w:color w:val="000000"/>
        </w:rPr>
        <w:t>В соответствии с положениями административного регламента конечным результатом предоставления муниципальной услуги является предоставление информации по вопросам стимулирования предпринимательской деятельности субъектов малого и среднего предпринимательства, либо отказ в предоставлении муниципальной услуги.</w:t>
      </w:r>
    </w:p>
    <w:p w:rsidR="002B2B20" w:rsidRDefault="002B2B20" w:rsidP="002B2B20">
      <w:pPr>
        <w:pStyle w:val="11"/>
        <w:numPr>
          <w:ilvl w:val="0"/>
          <w:numId w:val="2"/>
        </w:numPr>
        <w:shd w:val="clear" w:color="auto" w:fill="auto"/>
        <w:tabs>
          <w:tab w:val="left" w:pos="1081"/>
        </w:tabs>
        <w:spacing w:before="0"/>
        <w:ind w:left="20" w:right="20" w:firstLine="700"/>
      </w:pPr>
      <w:bookmarkStart w:id="0" w:name="bookmark0"/>
      <w:r>
        <w:rPr>
          <w:rStyle w:val="10"/>
          <w:color w:val="000000"/>
        </w:rPr>
        <w:t>Описание проблемы и негативных эффектов, возникающих в связи с наличием рассматриваемой проблемы</w:t>
      </w:r>
      <w:bookmarkEnd w:id="0"/>
    </w:p>
    <w:p w:rsidR="002B2B20" w:rsidRDefault="002B2B20" w:rsidP="002B2B20">
      <w:pPr>
        <w:pStyle w:val="a3"/>
        <w:shd w:val="clear" w:color="auto" w:fill="auto"/>
        <w:spacing w:before="0"/>
        <w:ind w:left="20" w:right="20" w:firstLine="560"/>
      </w:pPr>
      <w:proofErr w:type="gramStart"/>
      <w:r>
        <w:rPr>
          <w:rStyle w:val="1"/>
          <w:color w:val="000000"/>
        </w:rPr>
        <w:t>Статьёй 23 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внесены изменения в пункт 12 статьи 14 Федерального закона от 27.07.2010г. № 210-ФЗ «Об организации предоставления государственных и муниципальных услуг» следующего содержания: «требования к помещениям, в которых предоставляются государственные и</w:t>
      </w:r>
      <w:proofErr w:type="gramEnd"/>
      <w:r>
        <w:rPr>
          <w:rStyle w:val="1"/>
          <w:color w:val="000000"/>
        </w:rPr>
        <w:t xml:space="preserve"> </w:t>
      </w:r>
      <w:proofErr w:type="gramStart"/>
      <w:r>
        <w:rPr>
          <w:rStyle w:val="1"/>
          <w:color w:val="000000"/>
        </w:rPr>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B2B20" w:rsidRDefault="002B2B20" w:rsidP="002B2B20">
      <w:pPr>
        <w:pStyle w:val="a3"/>
        <w:shd w:val="clear" w:color="auto" w:fill="auto"/>
        <w:spacing w:before="0"/>
        <w:ind w:left="20" w:right="20" w:firstLine="560"/>
      </w:pPr>
      <w:proofErr w:type="gramStart"/>
      <w:r>
        <w:rPr>
          <w:rStyle w:val="1"/>
          <w:color w:val="000000"/>
        </w:rPr>
        <w:t>Согласно</w:t>
      </w:r>
      <w:proofErr w:type="gramEnd"/>
      <w:r>
        <w:rPr>
          <w:rStyle w:val="1"/>
          <w:color w:val="000000"/>
        </w:rPr>
        <w:t>, введённого регулирования, требования к обеспечению условий доступности для инвалидов муниципальных услуг должны включаться органами местного самоуправления в административные регламенты предоставления муниципальных услуг в течение шести месяцев после дня вступления в силу настоящего Федерального закона.</w:t>
      </w:r>
    </w:p>
    <w:p w:rsidR="002B2B20" w:rsidRDefault="002B2B20" w:rsidP="002B2B20">
      <w:pPr>
        <w:pStyle w:val="a3"/>
        <w:shd w:val="clear" w:color="auto" w:fill="auto"/>
        <w:spacing w:before="0" w:after="300"/>
        <w:ind w:left="20" w:right="20" w:firstLine="560"/>
      </w:pPr>
      <w:r>
        <w:rPr>
          <w:rStyle w:val="1"/>
          <w:color w:val="000000"/>
        </w:rPr>
        <w:t>Таким образом, положения постановления администрации МО «</w:t>
      </w:r>
      <w:r w:rsidR="0012667C">
        <w:rPr>
          <w:rStyle w:val="1"/>
          <w:color w:val="000000"/>
        </w:rPr>
        <w:t>Мелекесский</w:t>
      </w:r>
      <w:r>
        <w:rPr>
          <w:rStyle w:val="1"/>
          <w:color w:val="000000"/>
        </w:rPr>
        <w:t xml:space="preserve"> </w:t>
      </w:r>
      <w:r>
        <w:rPr>
          <w:rStyle w:val="1"/>
          <w:color w:val="000000"/>
        </w:rPr>
        <w:lastRenderedPageBreak/>
        <w:t>район» от 09.12.2014 г. № 1456-А «Об утверждении административного регламента предоставления муниципальной услуги «Оказание информационной и консультационной поддержки субъектам малого и среднего предпринимательства»» должно быть приведено в соответствие с требованиями федерального законодательства т</w:t>
      </w:r>
      <w:proofErr w:type="gramStart"/>
      <w:r>
        <w:rPr>
          <w:rStyle w:val="1"/>
          <w:color w:val="000000"/>
        </w:rPr>
        <w:t>.к</w:t>
      </w:r>
      <w:proofErr w:type="gramEnd"/>
      <w:r>
        <w:rPr>
          <w:rStyle w:val="1"/>
          <w:color w:val="000000"/>
        </w:rPr>
        <w:t xml:space="preserve"> субъекты малого и среднего предпринимательства могут относиться к категории инвалидов.</w:t>
      </w:r>
    </w:p>
    <w:p w:rsidR="002B2B20" w:rsidRDefault="002B2B20" w:rsidP="002B2B20">
      <w:pPr>
        <w:pStyle w:val="11"/>
        <w:numPr>
          <w:ilvl w:val="0"/>
          <w:numId w:val="2"/>
        </w:numPr>
        <w:shd w:val="clear" w:color="auto" w:fill="auto"/>
        <w:tabs>
          <w:tab w:val="left" w:pos="854"/>
        </w:tabs>
        <w:spacing w:before="0" w:line="322" w:lineRule="exact"/>
        <w:ind w:left="20"/>
        <w:jc w:val="both"/>
      </w:pPr>
      <w:bookmarkStart w:id="1" w:name="bookmark1"/>
      <w:r>
        <w:rPr>
          <w:rStyle w:val="10"/>
          <w:color w:val="000000"/>
        </w:rPr>
        <w:t>Анализ текущей ситуации</w:t>
      </w:r>
      <w:bookmarkEnd w:id="1"/>
    </w:p>
    <w:p w:rsidR="002B2B20" w:rsidRDefault="002B2B20" w:rsidP="002B2B20">
      <w:pPr>
        <w:pStyle w:val="a3"/>
        <w:shd w:val="clear" w:color="auto" w:fill="auto"/>
        <w:spacing w:before="0"/>
        <w:ind w:left="20" w:right="20" w:firstLine="560"/>
        <w:rPr>
          <w:rStyle w:val="1"/>
          <w:color w:val="000000"/>
        </w:rPr>
      </w:pPr>
      <w:r>
        <w:rPr>
          <w:rStyle w:val="1"/>
          <w:color w:val="000000"/>
        </w:rPr>
        <w:t>Нормативный правовой акт об утверждении административного регламента предоставления муниципальной услуги «</w:t>
      </w:r>
      <w:r w:rsidR="0012667C" w:rsidRPr="009B5E9C">
        <w:rPr>
          <w:lang w:eastAsia="zh-CN"/>
        </w:rPr>
        <w:t>Об утверждении административного регламента оказания муниципальной услуги по консультационной поддержке субъектов малого и среднего предпринимательства  муниципального образования «Мелекесский район» Ульяновской области</w:t>
      </w:r>
      <w:r w:rsidR="0012667C">
        <w:rPr>
          <w:lang w:eastAsia="zh-CN"/>
        </w:rPr>
        <w:t xml:space="preserve">» </w:t>
      </w:r>
      <w:r>
        <w:rPr>
          <w:rStyle w:val="1"/>
          <w:color w:val="000000"/>
        </w:rPr>
        <w:t>МО «</w:t>
      </w:r>
      <w:r w:rsidR="0012667C">
        <w:rPr>
          <w:rStyle w:val="1"/>
          <w:color w:val="000000"/>
        </w:rPr>
        <w:t>Мелекесский</w:t>
      </w:r>
      <w:r>
        <w:rPr>
          <w:rStyle w:val="1"/>
          <w:color w:val="000000"/>
        </w:rPr>
        <w:t xml:space="preserve"> район» вступил в силу с</w:t>
      </w:r>
      <w:r w:rsidR="0012667C">
        <w:rPr>
          <w:rStyle w:val="1"/>
          <w:color w:val="000000"/>
        </w:rPr>
        <w:t xml:space="preserve"> 23.06.2014г.</w:t>
      </w:r>
    </w:p>
    <w:p w:rsidR="002B2B20" w:rsidRDefault="002B2B20" w:rsidP="002B2B20">
      <w:pPr>
        <w:pStyle w:val="a3"/>
        <w:shd w:val="clear" w:color="auto" w:fill="auto"/>
        <w:spacing w:before="0"/>
        <w:ind w:left="160" w:right="300" w:firstLine="560"/>
      </w:pPr>
      <w:r>
        <w:rPr>
          <w:rStyle w:val="1"/>
          <w:color w:val="000000"/>
        </w:rPr>
        <w:t>Актом регулируется порядок получения субъектами малого и среднего предпринимательства информационной и консультационной поддержки.</w:t>
      </w:r>
    </w:p>
    <w:p w:rsidR="002B2B20" w:rsidRDefault="002B2B20" w:rsidP="002B2B20">
      <w:pPr>
        <w:pStyle w:val="a3"/>
        <w:shd w:val="clear" w:color="auto" w:fill="auto"/>
        <w:spacing w:before="0"/>
        <w:ind w:left="160" w:right="300" w:firstLine="560"/>
      </w:pPr>
      <w:proofErr w:type="gramStart"/>
      <w:r>
        <w:rPr>
          <w:rStyle w:val="1"/>
          <w:color w:val="000000"/>
        </w:rPr>
        <w:t>В административном регламенте определены исчерпывающие перечни документов, необходимых в соответствии с законодательными или иными нормативными правовыми актами для предоставления муниципальной услуги, оснований для отказа в приеме документов, оснований для отказа в предоставлении муниципальной услуги, а так же срок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roofErr w:type="gramEnd"/>
      <w:r>
        <w:rPr>
          <w:rStyle w:val="1"/>
          <w:color w:val="000000"/>
        </w:rPr>
        <w:t xml:space="preserve">, срок регистрации запроса заявителя о предоставлении муниципальной услуги. Установлены состав, последовательность и сроки выполнения административных процедур, формы </w:t>
      </w:r>
      <w:proofErr w:type="gramStart"/>
      <w:r>
        <w:rPr>
          <w:rStyle w:val="1"/>
          <w:color w:val="000000"/>
        </w:rPr>
        <w:t>контроля за</w:t>
      </w:r>
      <w:proofErr w:type="gramEnd"/>
      <w:r>
        <w:rPr>
          <w:rStyle w:val="1"/>
          <w:color w:val="000000"/>
        </w:rPr>
        <w:t xml:space="preserve"> предоставлением муниципальной услуги, порядок досудебного (внесудебного) порядка обжалования решений и действий (бездействия) сотрудников, участвующих в предоставлении услуги и иные требования в соответствии с действующим законодательством. Определены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2B20" w:rsidRDefault="002B2B20" w:rsidP="002B2B20">
      <w:pPr>
        <w:pStyle w:val="a3"/>
        <w:shd w:val="clear" w:color="auto" w:fill="auto"/>
        <w:spacing w:before="0"/>
        <w:ind w:left="160" w:right="300" w:firstLine="560"/>
      </w:pPr>
      <w:r>
        <w:rPr>
          <w:rStyle w:val="1"/>
          <w:color w:val="000000"/>
        </w:rPr>
        <w:t>На территории муниципального образования «</w:t>
      </w:r>
      <w:r w:rsidR="0012667C">
        <w:rPr>
          <w:rStyle w:val="1"/>
          <w:color w:val="000000"/>
        </w:rPr>
        <w:t>Мелекесский</w:t>
      </w:r>
      <w:r w:rsidR="00E23C9D">
        <w:rPr>
          <w:rStyle w:val="1"/>
          <w:color w:val="000000"/>
        </w:rPr>
        <w:t xml:space="preserve"> </w:t>
      </w:r>
      <w:r>
        <w:rPr>
          <w:rStyle w:val="1"/>
          <w:color w:val="000000"/>
        </w:rPr>
        <w:t>район» на 1 января 2016 года зарегистрировано 10</w:t>
      </w:r>
      <w:r w:rsidR="00E23C9D">
        <w:rPr>
          <w:rStyle w:val="1"/>
          <w:color w:val="000000"/>
        </w:rPr>
        <w:t>74</w:t>
      </w:r>
      <w:r>
        <w:rPr>
          <w:rStyle w:val="1"/>
          <w:color w:val="000000"/>
        </w:rPr>
        <w:t xml:space="preserve"> субъектов малого и среднего предпринимательства, в т.ч. юридических лиц - </w:t>
      </w:r>
      <w:r w:rsidR="00E23C9D">
        <w:rPr>
          <w:rStyle w:val="1"/>
          <w:color w:val="000000"/>
        </w:rPr>
        <w:t>500</w:t>
      </w:r>
      <w:r>
        <w:rPr>
          <w:rStyle w:val="1"/>
          <w:color w:val="000000"/>
        </w:rPr>
        <w:t xml:space="preserve">, индивидуальных предпринимателей - </w:t>
      </w:r>
      <w:r w:rsidR="00E23C9D">
        <w:rPr>
          <w:rStyle w:val="1"/>
          <w:color w:val="000000"/>
        </w:rPr>
        <w:t>574</w:t>
      </w:r>
      <w:r>
        <w:rPr>
          <w:rStyle w:val="1"/>
          <w:color w:val="000000"/>
        </w:rPr>
        <w:t>. В 2015 году поставлено на учёт 1</w:t>
      </w:r>
      <w:r w:rsidR="002E3DCC">
        <w:rPr>
          <w:rStyle w:val="1"/>
          <w:color w:val="000000"/>
        </w:rPr>
        <w:t>74</w:t>
      </w:r>
      <w:r>
        <w:rPr>
          <w:rStyle w:val="1"/>
          <w:color w:val="000000"/>
        </w:rPr>
        <w:t xml:space="preserve"> субъекта, снято с учёта 1</w:t>
      </w:r>
      <w:r w:rsidR="002E3DCC">
        <w:rPr>
          <w:rStyle w:val="1"/>
          <w:color w:val="000000"/>
        </w:rPr>
        <w:t>25</w:t>
      </w:r>
      <w:r>
        <w:rPr>
          <w:rStyle w:val="1"/>
          <w:color w:val="000000"/>
        </w:rPr>
        <w:t>. По сравнению с 2014 годом количество субъектов малого и среднего предпринимательства увеличилось на 4 или на 0,4 %.</w:t>
      </w:r>
    </w:p>
    <w:p w:rsidR="002B2B20" w:rsidRDefault="002B2B20" w:rsidP="002B2B20">
      <w:pPr>
        <w:pStyle w:val="a3"/>
        <w:shd w:val="clear" w:color="auto" w:fill="auto"/>
        <w:spacing w:before="0" w:after="296"/>
        <w:ind w:left="160" w:right="300" w:firstLine="560"/>
      </w:pPr>
      <w:r>
        <w:rPr>
          <w:rStyle w:val="1"/>
          <w:color w:val="000000"/>
        </w:rPr>
        <w:t>Количество предоставляемых муниципальных услуг в виде информационной и консультационной поддержки субъектам малого и среднего предпринимательства ежегодно увеличивается. За 2013 год субъектам оказано 2</w:t>
      </w:r>
      <w:r w:rsidR="002E3DCC">
        <w:rPr>
          <w:rStyle w:val="1"/>
          <w:color w:val="000000"/>
        </w:rPr>
        <w:t>36</w:t>
      </w:r>
      <w:r>
        <w:rPr>
          <w:rStyle w:val="1"/>
          <w:color w:val="000000"/>
        </w:rPr>
        <w:t xml:space="preserve"> услуг, за 2014 год - 2</w:t>
      </w:r>
      <w:r w:rsidR="002E3DCC">
        <w:rPr>
          <w:rStyle w:val="1"/>
          <w:color w:val="000000"/>
        </w:rPr>
        <w:t>95</w:t>
      </w:r>
      <w:r>
        <w:rPr>
          <w:rStyle w:val="1"/>
          <w:color w:val="000000"/>
        </w:rPr>
        <w:t xml:space="preserve"> услуг. В 2015 году количество оказанных услуг увеличилось до 3</w:t>
      </w:r>
      <w:r w:rsidR="002E3DCC">
        <w:rPr>
          <w:rStyle w:val="1"/>
          <w:color w:val="000000"/>
        </w:rPr>
        <w:t>26</w:t>
      </w:r>
      <w:r>
        <w:rPr>
          <w:rStyle w:val="1"/>
          <w:color w:val="000000"/>
        </w:rPr>
        <w:t xml:space="preserve">. Основными обращениями по муниципальной услуге были: </w:t>
      </w:r>
      <w:r>
        <w:rPr>
          <w:rStyle w:val="1"/>
          <w:color w:val="000000"/>
        </w:rPr>
        <w:lastRenderedPageBreak/>
        <w:t>оказание поддержки в виде субсидий, грантов на открытие нового дела, а так же консультирование по исполнению федерального, регионального и местного законодательства.</w:t>
      </w:r>
    </w:p>
    <w:p w:rsidR="002B2B20" w:rsidRDefault="002B2B20" w:rsidP="002B2B20">
      <w:pPr>
        <w:pStyle w:val="11"/>
        <w:numPr>
          <w:ilvl w:val="0"/>
          <w:numId w:val="3"/>
        </w:numPr>
        <w:shd w:val="clear" w:color="auto" w:fill="auto"/>
        <w:tabs>
          <w:tab w:val="left" w:pos="1326"/>
        </w:tabs>
        <w:spacing w:before="0"/>
        <w:ind w:left="160" w:right="300" w:firstLine="720"/>
      </w:pPr>
      <w:bookmarkStart w:id="2" w:name="bookmark2"/>
      <w:r>
        <w:rPr>
          <w:rStyle w:val="10"/>
          <w:color w:val="000000"/>
        </w:rPr>
        <w:t>Анализ опыта муниципальных образований Ульяновской области в соответствующей сфере</w:t>
      </w:r>
      <w:bookmarkEnd w:id="2"/>
    </w:p>
    <w:tbl>
      <w:tblPr>
        <w:tblW w:w="9792" w:type="dxa"/>
        <w:tblInd w:w="5" w:type="dxa"/>
        <w:tblLayout w:type="fixed"/>
        <w:tblCellMar>
          <w:left w:w="0" w:type="dxa"/>
          <w:right w:w="0" w:type="dxa"/>
        </w:tblCellMar>
        <w:tblLook w:val="0000"/>
      </w:tblPr>
      <w:tblGrid>
        <w:gridCol w:w="2054"/>
        <w:gridCol w:w="3480"/>
        <w:gridCol w:w="4258"/>
      </w:tblGrid>
      <w:tr w:rsidR="002B2B20" w:rsidTr="002B2B20">
        <w:trPr>
          <w:trHeight w:hRule="exact" w:val="840"/>
        </w:trPr>
        <w:tc>
          <w:tcPr>
            <w:tcW w:w="2054" w:type="dxa"/>
            <w:tcBorders>
              <w:top w:val="single" w:sz="4" w:space="0" w:color="auto"/>
              <w:left w:val="single" w:sz="4" w:space="0" w:color="auto"/>
              <w:bottom w:val="nil"/>
              <w:right w:val="nil"/>
            </w:tcBorders>
            <w:shd w:val="clear" w:color="auto" w:fill="FFFFFF"/>
          </w:tcPr>
          <w:p w:rsidR="00E1166C" w:rsidRDefault="00E1166C" w:rsidP="00E1166C">
            <w:pPr>
              <w:pStyle w:val="a3"/>
              <w:shd w:val="clear" w:color="auto" w:fill="auto"/>
              <w:spacing w:before="0" w:after="60" w:line="210" w:lineRule="exact"/>
              <w:jc w:val="center"/>
            </w:pPr>
            <w:r>
              <w:rPr>
                <w:rStyle w:val="100"/>
                <w:color w:val="000000"/>
              </w:rPr>
              <w:t>Наименование</w:t>
            </w:r>
          </w:p>
          <w:p w:rsidR="002B2B20" w:rsidRDefault="00E1166C" w:rsidP="00E1166C">
            <w:pPr>
              <w:pStyle w:val="a3"/>
              <w:shd w:val="clear" w:color="auto" w:fill="auto"/>
              <w:spacing w:before="60" w:line="210" w:lineRule="exact"/>
              <w:jc w:val="center"/>
            </w:pPr>
            <w:r>
              <w:rPr>
                <w:rStyle w:val="100"/>
                <w:color w:val="000000"/>
              </w:rPr>
              <w:t>субъекта</w:t>
            </w:r>
          </w:p>
        </w:tc>
        <w:tc>
          <w:tcPr>
            <w:tcW w:w="3480" w:type="dxa"/>
            <w:tcBorders>
              <w:top w:val="single" w:sz="4" w:space="0" w:color="auto"/>
              <w:left w:val="single" w:sz="4" w:space="0" w:color="auto"/>
              <w:bottom w:val="nil"/>
              <w:right w:val="nil"/>
            </w:tcBorders>
            <w:shd w:val="clear" w:color="auto" w:fill="FFFFFF"/>
          </w:tcPr>
          <w:p w:rsidR="002B2B20" w:rsidRDefault="002B2B20" w:rsidP="002B2B20">
            <w:pPr>
              <w:pStyle w:val="a3"/>
              <w:shd w:val="clear" w:color="auto" w:fill="auto"/>
              <w:spacing w:before="0" w:line="283" w:lineRule="exact"/>
              <w:jc w:val="center"/>
            </w:pPr>
            <w:r>
              <w:rPr>
                <w:rStyle w:val="100"/>
                <w:color w:val="000000"/>
              </w:rPr>
              <w:t>Реквизиты нормативного правового акта</w:t>
            </w:r>
          </w:p>
        </w:tc>
        <w:tc>
          <w:tcPr>
            <w:tcW w:w="4258" w:type="dxa"/>
            <w:tcBorders>
              <w:top w:val="single" w:sz="4" w:space="0" w:color="auto"/>
              <w:left w:val="single" w:sz="4" w:space="0" w:color="auto"/>
              <w:bottom w:val="nil"/>
              <w:right w:val="single" w:sz="4" w:space="0" w:color="auto"/>
            </w:tcBorders>
            <w:shd w:val="clear" w:color="auto" w:fill="FFFFFF"/>
          </w:tcPr>
          <w:p w:rsidR="002B2B20" w:rsidRDefault="002B2B20" w:rsidP="002B2B20">
            <w:pPr>
              <w:pStyle w:val="a3"/>
              <w:shd w:val="clear" w:color="auto" w:fill="auto"/>
              <w:spacing w:before="0" w:line="210" w:lineRule="exact"/>
              <w:jc w:val="center"/>
            </w:pPr>
            <w:r>
              <w:rPr>
                <w:rStyle w:val="100"/>
                <w:color w:val="000000"/>
              </w:rPr>
              <w:t>Действующее регулирование</w:t>
            </w:r>
          </w:p>
        </w:tc>
      </w:tr>
      <w:tr w:rsidR="002B2B20" w:rsidTr="002B2B20">
        <w:trPr>
          <w:trHeight w:hRule="exact" w:val="288"/>
        </w:trPr>
        <w:tc>
          <w:tcPr>
            <w:tcW w:w="9792" w:type="dxa"/>
            <w:gridSpan w:val="3"/>
            <w:tcBorders>
              <w:top w:val="single" w:sz="4" w:space="0" w:color="auto"/>
              <w:left w:val="single" w:sz="4" w:space="0" w:color="auto"/>
              <w:bottom w:val="nil"/>
              <w:right w:val="single" w:sz="4" w:space="0" w:color="auto"/>
            </w:tcBorders>
            <w:shd w:val="clear" w:color="auto" w:fill="FFFFFF"/>
          </w:tcPr>
          <w:p w:rsidR="002B2B20" w:rsidRDefault="002B2B20" w:rsidP="002B2B20">
            <w:pPr>
              <w:pStyle w:val="a3"/>
              <w:shd w:val="clear" w:color="auto" w:fill="auto"/>
              <w:spacing w:before="0" w:line="210" w:lineRule="exact"/>
              <w:ind w:left="140"/>
              <w:jc w:val="left"/>
            </w:pPr>
            <w:r>
              <w:rPr>
                <w:rStyle w:val="100"/>
                <w:color w:val="000000"/>
              </w:rPr>
              <w:t>1. Срок предоставления муниципальной услуги</w:t>
            </w:r>
          </w:p>
        </w:tc>
      </w:tr>
      <w:tr w:rsidR="002B2B20" w:rsidTr="00E37F20">
        <w:trPr>
          <w:trHeight w:hRule="exact" w:val="3482"/>
        </w:trPr>
        <w:tc>
          <w:tcPr>
            <w:tcW w:w="2054"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Администрация</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МО</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«Радищевский</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район»</w:t>
            </w:r>
          </w:p>
        </w:tc>
        <w:tc>
          <w:tcPr>
            <w:tcW w:w="3480"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Постановление администрация МО «Радищевский район» от 27.05.2015 г. № 328 «Об утверждении</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административного регламента о предоставлении Администрацией муниципального образования «Радищевский район» Ульяновской области муниципальной услуги по оказанию информационной и консультационной поддержки субъектам малого и среднего предпринимательства»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B2B20" w:rsidRPr="002B2B20" w:rsidRDefault="002B2B20" w:rsidP="002B2B20">
            <w:pPr>
              <w:pStyle w:val="a3"/>
              <w:shd w:val="clear" w:color="auto" w:fill="auto"/>
              <w:spacing w:before="0" w:line="274" w:lineRule="exact"/>
              <w:rPr>
                <w:color w:val="000000"/>
                <w:spacing w:val="3"/>
                <w:sz w:val="21"/>
                <w:szCs w:val="21"/>
                <w:shd w:val="clear" w:color="auto" w:fill="FFFFFF"/>
              </w:rPr>
            </w:pPr>
            <w:r>
              <w:rPr>
                <w:rStyle w:val="101"/>
                <w:color w:val="000000"/>
              </w:rPr>
              <w:t>Срок предоставления муниципальной услуги - в течение 5 рабочих дней со дня поступления заявления о предоставлении информационной и консультационной поддержки субъектам малого и среднего предпринимательства.</w:t>
            </w:r>
          </w:p>
        </w:tc>
      </w:tr>
      <w:tr w:rsidR="002B2B20" w:rsidTr="00E37F20">
        <w:trPr>
          <w:trHeight w:hRule="exact" w:val="3404"/>
        </w:trPr>
        <w:tc>
          <w:tcPr>
            <w:tcW w:w="2054"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Администрация</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МО</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proofErr w:type="spellStart"/>
            <w:r>
              <w:rPr>
                <w:rStyle w:val="101"/>
                <w:color w:val="000000"/>
              </w:rPr>
              <w:t>Брызгаловское</w:t>
            </w:r>
            <w:proofErr w:type="spellEnd"/>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proofErr w:type="spellStart"/>
            <w:r>
              <w:rPr>
                <w:rStyle w:val="101"/>
                <w:color w:val="000000"/>
              </w:rPr>
              <w:t>Камешковского</w:t>
            </w:r>
            <w:proofErr w:type="spellEnd"/>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района</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Владимирской</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области</w:t>
            </w:r>
          </w:p>
        </w:tc>
        <w:tc>
          <w:tcPr>
            <w:tcW w:w="3480"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 xml:space="preserve">Постановление Администрации МО </w:t>
            </w:r>
            <w:proofErr w:type="spellStart"/>
            <w:r>
              <w:rPr>
                <w:rStyle w:val="101"/>
                <w:color w:val="000000"/>
              </w:rPr>
              <w:t>Брызгаловское</w:t>
            </w:r>
            <w:proofErr w:type="spellEnd"/>
            <w:r>
              <w:rPr>
                <w:rStyle w:val="101"/>
                <w:color w:val="000000"/>
              </w:rPr>
              <w:t xml:space="preserve"> </w:t>
            </w:r>
            <w:proofErr w:type="spellStart"/>
            <w:r>
              <w:rPr>
                <w:rStyle w:val="101"/>
                <w:color w:val="000000"/>
              </w:rPr>
              <w:t>Камешковского</w:t>
            </w:r>
            <w:proofErr w:type="spellEnd"/>
            <w:r>
              <w:rPr>
                <w:rStyle w:val="101"/>
                <w:color w:val="000000"/>
              </w:rPr>
              <w:t xml:space="preserve"> района Владимирской области № 70 от 05.08.13 «Об утверждении</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административного регламента предоставления муниципальной услуги «Предоставление поддержки субъектам малого и среднего</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предпринимательства в рамках реализации муниципальных программ»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B2B20" w:rsidRPr="002B2B20" w:rsidRDefault="002B2B20" w:rsidP="002B2B20">
            <w:pPr>
              <w:pStyle w:val="a3"/>
              <w:shd w:val="clear" w:color="auto" w:fill="auto"/>
              <w:spacing w:before="0" w:line="274" w:lineRule="exact"/>
              <w:rPr>
                <w:color w:val="000000"/>
                <w:spacing w:val="3"/>
                <w:sz w:val="21"/>
                <w:szCs w:val="21"/>
                <w:shd w:val="clear" w:color="auto" w:fill="FFFFFF"/>
              </w:rPr>
            </w:pPr>
            <w:r>
              <w:rPr>
                <w:rStyle w:val="101"/>
                <w:color w:val="000000"/>
              </w:rPr>
              <w:t>Продолжительность индивидуального устного информирования каждого заявителя или его законного представителя составляет не более 15 минут. Общий срок осуществления процедуры по предоставлению муниципальной услуги 30 (тридцать) календарных дней со дня подачи заявления и документов, предусмотренных пунктом 2.6. настоящего административного регламента.</w:t>
            </w:r>
          </w:p>
        </w:tc>
      </w:tr>
      <w:tr w:rsidR="002B2B20" w:rsidTr="002B2B20">
        <w:trPr>
          <w:trHeight w:hRule="exact" w:val="840"/>
        </w:trPr>
        <w:tc>
          <w:tcPr>
            <w:tcW w:w="9792" w:type="dxa"/>
            <w:gridSpan w:val="3"/>
            <w:tcBorders>
              <w:top w:val="single" w:sz="4" w:space="0" w:color="auto"/>
              <w:left w:val="single" w:sz="4" w:space="0" w:color="auto"/>
              <w:bottom w:val="nil"/>
              <w:right w:val="single" w:sz="4" w:space="0" w:color="auto"/>
            </w:tcBorders>
            <w:shd w:val="clear" w:color="auto" w:fill="FFFFFF"/>
          </w:tcPr>
          <w:p w:rsidR="002B2B20" w:rsidRDefault="002B2B20" w:rsidP="002B2B20">
            <w:pPr>
              <w:pStyle w:val="a3"/>
              <w:shd w:val="clear" w:color="auto" w:fill="auto"/>
              <w:spacing w:before="0" w:line="274" w:lineRule="exact"/>
              <w:ind w:left="120"/>
              <w:jc w:val="left"/>
            </w:pPr>
            <w:r>
              <w:rPr>
                <w:rStyle w:val="100"/>
                <w:color w:val="000000"/>
              </w:rPr>
              <w:t>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r>
      <w:tr w:rsidR="002E3DCC" w:rsidTr="0063225E">
        <w:trPr>
          <w:trHeight w:val="2784"/>
        </w:trPr>
        <w:tc>
          <w:tcPr>
            <w:tcW w:w="2054" w:type="dxa"/>
            <w:tcBorders>
              <w:top w:val="single" w:sz="4" w:space="0" w:color="auto"/>
              <w:left w:val="single" w:sz="4" w:space="0" w:color="auto"/>
              <w:right w:val="nil"/>
            </w:tcBorders>
            <w:shd w:val="clear" w:color="auto" w:fill="FFFFFF"/>
          </w:tcPr>
          <w:p w:rsidR="002E3DCC" w:rsidRDefault="002E3DCC" w:rsidP="002B2B20">
            <w:pPr>
              <w:pStyle w:val="a3"/>
              <w:shd w:val="clear" w:color="auto" w:fill="auto"/>
              <w:spacing w:before="0" w:line="278" w:lineRule="exact"/>
              <w:ind w:left="120"/>
              <w:jc w:val="left"/>
            </w:pPr>
            <w:r>
              <w:rPr>
                <w:rStyle w:val="101"/>
                <w:color w:val="000000"/>
              </w:rPr>
              <w:t>Администрация</w:t>
            </w:r>
          </w:p>
          <w:p w:rsidR="002E3DCC" w:rsidRDefault="002E3DCC" w:rsidP="002B2B20">
            <w:pPr>
              <w:pStyle w:val="a3"/>
              <w:shd w:val="clear" w:color="auto" w:fill="auto"/>
              <w:spacing w:before="0" w:line="278" w:lineRule="exact"/>
              <w:ind w:left="120"/>
              <w:jc w:val="left"/>
            </w:pPr>
            <w:r>
              <w:rPr>
                <w:rStyle w:val="101"/>
                <w:color w:val="000000"/>
              </w:rPr>
              <w:t>МО</w:t>
            </w:r>
          </w:p>
          <w:p w:rsidR="002E3DCC" w:rsidRDefault="002E3DCC" w:rsidP="002B2B20">
            <w:pPr>
              <w:pStyle w:val="a3"/>
              <w:shd w:val="clear" w:color="auto" w:fill="auto"/>
              <w:spacing w:before="0" w:line="278" w:lineRule="exact"/>
              <w:ind w:left="120"/>
              <w:jc w:val="left"/>
            </w:pPr>
            <w:r>
              <w:rPr>
                <w:rStyle w:val="101"/>
                <w:color w:val="000000"/>
              </w:rPr>
              <w:t>«Радищевский</w:t>
            </w:r>
          </w:p>
          <w:p w:rsidR="002E3DCC" w:rsidRDefault="002E3DCC" w:rsidP="002B2B20">
            <w:pPr>
              <w:pStyle w:val="a3"/>
              <w:shd w:val="clear" w:color="auto" w:fill="auto"/>
              <w:spacing w:before="0" w:line="278" w:lineRule="exact"/>
              <w:ind w:left="120"/>
              <w:jc w:val="left"/>
            </w:pPr>
            <w:r>
              <w:rPr>
                <w:rStyle w:val="101"/>
                <w:color w:val="000000"/>
              </w:rPr>
              <w:t>район»</w:t>
            </w:r>
          </w:p>
        </w:tc>
        <w:tc>
          <w:tcPr>
            <w:tcW w:w="3480" w:type="dxa"/>
            <w:tcBorders>
              <w:top w:val="single" w:sz="4" w:space="0" w:color="auto"/>
              <w:left w:val="single" w:sz="4" w:space="0" w:color="auto"/>
              <w:right w:val="nil"/>
            </w:tcBorders>
            <w:shd w:val="clear" w:color="auto" w:fill="FFFFFF"/>
          </w:tcPr>
          <w:p w:rsidR="002E3DCC" w:rsidRDefault="002E3DCC" w:rsidP="002B2B20">
            <w:pPr>
              <w:pStyle w:val="a3"/>
              <w:shd w:val="clear" w:color="auto" w:fill="auto"/>
              <w:spacing w:before="0" w:line="274" w:lineRule="exact"/>
              <w:ind w:left="120"/>
              <w:jc w:val="left"/>
            </w:pPr>
            <w:r>
              <w:rPr>
                <w:rStyle w:val="101"/>
                <w:color w:val="000000"/>
              </w:rPr>
              <w:t>Постановление администрация МО «Радищевский район» от 27.05.2015 г. № 328 «Об утверждении</w:t>
            </w:r>
          </w:p>
          <w:p w:rsidR="002E3DCC" w:rsidRDefault="002E3DCC" w:rsidP="002E3DCC">
            <w:pPr>
              <w:pStyle w:val="a3"/>
              <w:shd w:val="clear" w:color="auto" w:fill="auto"/>
              <w:spacing w:before="0" w:line="274" w:lineRule="exact"/>
              <w:ind w:left="120"/>
              <w:jc w:val="left"/>
            </w:pPr>
            <w:r>
              <w:rPr>
                <w:rStyle w:val="101"/>
                <w:color w:val="000000"/>
              </w:rPr>
              <w:t>административного регламента о предоставлении Администрацией муниципального образования «Радищевский район» Ульяновской области муниципальной услуги по оказанию информационной и консультационной поддержки субъектам малого и среднего предпринимательства»</w:t>
            </w:r>
          </w:p>
        </w:tc>
        <w:tc>
          <w:tcPr>
            <w:tcW w:w="4258" w:type="dxa"/>
            <w:tcBorders>
              <w:top w:val="single" w:sz="4" w:space="0" w:color="auto"/>
              <w:left w:val="single" w:sz="4" w:space="0" w:color="auto"/>
              <w:right w:val="single" w:sz="4" w:space="0" w:color="auto"/>
            </w:tcBorders>
            <w:shd w:val="clear" w:color="auto" w:fill="FFFFFF"/>
          </w:tcPr>
          <w:p w:rsidR="002E3DCC" w:rsidRDefault="002E3DCC" w:rsidP="002E3DCC">
            <w:pPr>
              <w:pStyle w:val="a3"/>
              <w:shd w:val="clear" w:color="auto" w:fill="auto"/>
              <w:spacing w:before="0" w:line="278" w:lineRule="exact"/>
              <w:ind w:left="120"/>
              <w:jc w:val="left"/>
            </w:pPr>
            <w:r>
              <w:rPr>
                <w:rStyle w:val="101"/>
                <w:color w:val="000000"/>
              </w:rPr>
              <w:t xml:space="preserve">Муниципальная услуга предоставляется на основании заявления, подаваемого на имя Главы Администрации в соответствии с рекомендованной формой (бланк заявления - приложение 1). </w:t>
            </w:r>
            <w:proofErr w:type="gramStart"/>
            <w:r>
              <w:rPr>
                <w:rStyle w:val="101"/>
                <w:color w:val="000000"/>
              </w:rPr>
              <w:t xml:space="preserve">В заявлении должны быть указаны фамилия, имя, отчество заявителя, почтовый адрес, адрес электронной почты, телефон, факс (при наличии) и должен быть указан предмет информационной и консультационной поддержки, в отношении которого требуется оказание информационной и консультационной поддержки субъектам малого и среднего </w:t>
            </w:r>
            <w:r>
              <w:rPr>
                <w:rStyle w:val="101"/>
                <w:color w:val="000000"/>
              </w:rPr>
              <w:lastRenderedPageBreak/>
              <w:t>предпринимательства.</w:t>
            </w:r>
            <w:proofErr w:type="gramEnd"/>
            <w:r>
              <w:rPr>
                <w:rStyle w:val="101"/>
                <w:color w:val="000000"/>
              </w:rPr>
              <w:t xml:space="preserve"> В случае обращения юридических лиц, заявление оформляется на бланке организации.</w:t>
            </w:r>
          </w:p>
        </w:tc>
      </w:tr>
      <w:tr w:rsidR="002B2B20" w:rsidTr="00E37F20">
        <w:trPr>
          <w:trHeight w:hRule="exact" w:val="3308"/>
        </w:trPr>
        <w:tc>
          <w:tcPr>
            <w:tcW w:w="2054"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lastRenderedPageBreak/>
              <w:t>Администрация</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МО</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proofErr w:type="spellStart"/>
            <w:r>
              <w:rPr>
                <w:rStyle w:val="101"/>
                <w:color w:val="000000"/>
              </w:rPr>
              <w:t>Брызгаловское</w:t>
            </w:r>
            <w:proofErr w:type="spellEnd"/>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proofErr w:type="spellStart"/>
            <w:r>
              <w:rPr>
                <w:rStyle w:val="101"/>
                <w:color w:val="000000"/>
              </w:rPr>
              <w:t>Камешковского</w:t>
            </w:r>
            <w:proofErr w:type="spellEnd"/>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района</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Владимирской</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области</w:t>
            </w:r>
          </w:p>
        </w:tc>
        <w:tc>
          <w:tcPr>
            <w:tcW w:w="3480"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 xml:space="preserve">Постановление Администрации МО </w:t>
            </w:r>
            <w:proofErr w:type="spellStart"/>
            <w:r>
              <w:rPr>
                <w:rStyle w:val="101"/>
                <w:color w:val="000000"/>
              </w:rPr>
              <w:t>Брызгаловское</w:t>
            </w:r>
            <w:proofErr w:type="spellEnd"/>
            <w:r>
              <w:rPr>
                <w:rStyle w:val="101"/>
                <w:color w:val="000000"/>
              </w:rPr>
              <w:t xml:space="preserve"> </w:t>
            </w:r>
            <w:proofErr w:type="spellStart"/>
            <w:r>
              <w:rPr>
                <w:rStyle w:val="101"/>
                <w:color w:val="000000"/>
              </w:rPr>
              <w:t>Камешковского</w:t>
            </w:r>
            <w:proofErr w:type="spellEnd"/>
            <w:r>
              <w:rPr>
                <w:rStyle w:val="101"/>
                <w:color w:val="000000"/>
              </w:rPr>
              <w:t xml:space="preserve"> района Владимирской области № 70 от 05.08.13 «Об утверждении</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административного регламента предоставления муниципальной услуги «Предоставление поддержки субъектам малого и среднего</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предпринимательства в рамках реализации муниципальных программ»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Для исполнения муниципальной услуги по оказанию информационной и консультационной поддержки субъектам подается заявление в произвольной форме по предоставлению разъяснений по требованиям законодательных и нормативных актов по вопросам предпринимательской деятельности (приложение 1).</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Для исполнения муниципальной услуги по оказанию имущественной поддержки необходимо также представить:</w:t>
            </w:r>
          </w:p>
          <w:p w:rsidR="002B2B20" w:rsidRPr="002B2B20" w:rsidRDefault="002B2B20" w:rsidP="002B2B20">
            <w:pPr>
              <w:pStyle w:val="a3"/>
              <w:numPr>
                <w:ilvl w:val="0"/>
                <w:numId w:val="5"/>
              </w:numPr>
              <w:shd w:val="clear" w:color="auto" w:fill="auto"/>
              <w:tabs>
                <w:tab w:val="left" w:pos="264"/>
              </w:tabs>
              <w:spacing w:before="0" w:line="274" w:lineRule="exact"/>
              <w:ind w:left="120"/>
              <w:jc w:val="left"/>
              <w:rPr>
                <w:color w:val="000000"/>
                <w:spacing w:val="3"/>
                <w:sz w:val="21"/>
                <w:szCs w:val="21"/>
                <w:shd w:val="clear" w:color="auto" w:fill="FFFFFF"/>
              </w:rPr>
            </w:pPr>
            <w:r>
              <w:rPr>
                <w:rStyle w:val="101"/>
                <w:color w:val="000000"/>
              </w:rPr>
              <w:t>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2B2B20" w:rsidRPr="002B2B20" w:rsidRDefault="002B2B20" w:rsidP="002B2B20">
            <w:pPr>
              <w:pStyle w:val="a3"/>
              <w:numPr>
                <w:ilvl w:val="0"/>
                <w:numId w:val="5"/>
              </w:numPr>
              <w:shd w:val="clear" w:color="auto" w:fill="auto"/>
              <w:tabs>
                <w:tab w:val="left" w:pos="269"/>
              </w:tabs>
              <w:spacing w:before="0" w:line="274" w:lineRule="exact"/>
              <w:ind w:left="120"/>
              <w:jc w:val="left"/>
              <w:rPr>
                <w:color w:val="000000"/>
                <w:spacing w:val="3"/>
                <w:sz w:val="21"/>
                <w:szCs w:val="21"/>
                <w:shd w:val="clear" w:color="auto" w:fill="FFFFFF"/>
              </w:rPr>
            </w:pPr>
            <w:r>
              <w:rPr>
                <w:rStyle w:val="101"/>
                <w:color w:val="000000"/>
              </w:rPr>
              <w:t>копия свидетельства о постановке на учет в налоговом органе (ИНН) и свидетельства о государственной регистрации (ОГРН);</w:t>
            </w:r>
          </w:p>
          <w:p w:rsidR="002B2B20" w:rsidRPr="002B2B20" w:rsidRDefault="002B2B20" w:rsidP="002B2B20">
            <w:pPr>
              <w:pStyle w:val="a3"/>
              <w:numPr>
                <w:ilvl w:val="0"/>
                <w:numId w:val="5"/>
              </w:numPr>
              <w:shd w:val="clear" w:color="auto" w:fill="auto"/>
              <w:tabs>
                <w:tab w:val="left" w:pos="269"/>
              </w:tabs>
              <w:spacing w:before="0" w:line="274" w:lineRule="exact"/>
              <w:ind w:left="120"/>
              <w:jc w:val="left"/>
              <w:rPr>
                <w:color w:val="000000"/>
                <w:spacing w:val="3"/>
                <w:sz w:val="21"/>
                <w:szCs w:val="21"/>
                <w:shd w:val="clear" w:color="auto" w:fill="FFFFFF"/>
              </w:rPr>
            </w:pPr>
            <w:r>
              <w:rPr>
                <w:rStyle w:val="101"/>
                <w:color w:val="000000"/>
              </w:rPr>
              <w:t>справка налогового органа на момент обращения об отсутствии задолженности по платежам во все уровни бюджета и внебюджетные фонды.</w:t>
            </w:r>
          </w:p>
        </w:tc>
      </w:tr>
      <w:tr w:rsidR="002B2B20" w:rsidTr="002B2B20">
        <w:trPr>
          <w:trHeight w:hRule="exact" w:val="288"/>
        </w:trPr>
        <w:tc>
          <w:tcPr>
            <w:tcW w:w="9792" w:type="dxa"/>
            <w:gridSpan w:val="3"/>
            <w:tcBorders>
              <w:top w:val="single" w:sz="4" w:space="0" w:color="auto"/>
              <w:left w:val="single" w:sz="4" w:space="0" w:color="auto"/>
              <w:bottom w:val="nil"/>
              <w:right w:val="single" w:sz="4" w:space="0" w:color="auto"/>
            </w:tcBorders>
            <w:shd w:val="clear" w:color="auto" w:fill="FFFFFF"/>
          </w:tcPr>
          <w:p w:rsidR="002B2B20" w:rsidRDefault="002B2B20" w:rsidP="002B2B20">
            <w:pPr>
              <w:pStyle w:val="a3"/>
              <w:shd w:val="clear" w:color="auto" w:fill="auto"/>
              <w:spacing w:before="0" w:line="210" w:lineRule="exact"/>
              <w:ind w:left="120"/>
              <w:jc w:val="left"/>
            </w:pPr>
            <w:r>
              <w:rPr>
                <w:rStyle w:val="100"/>
                <w:color w:val="000000"/>
              </w:rPr>
              <w:t>3. Исчерпывающий перечень оснований для отказа в приеме документов</w:t>
            </w:r>
          </w:p>
        </w:tc>
      </w:tr>
      <w:tr w:rsidR="002B2B20" w:rsidTr="00E37F20">
        <w:trPr>
          <w:trHeight w:hRule="exact" w:val="3530"/>
        </w:trPr>
        <w:tc>
          <w:tcPr>
            <w:tcW w:w="2054"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Администрация</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МО</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«Радищевский</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район»</w:t>
            </w:r>
          </w:p>
        </w:tc>
        <w:tc>
          <w:tcPr>
            <w:tcW w:w="3480"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Постановление администрация МО «Радищевский район» от 27.05.2015 г. № 328 «Об утверждении</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административного регламента о предоставлении Администрацией муниципального образования «Радищевский район» Ульяновской области муниципальной услуги по оказанию информационной и консультационной поддержки субъектам малого и среднего предпринимательства»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B2B20" w:rsidRPr="002B2B20" w:rsidRDefault="002B2B20" w:rsidP="002B2B20">
            <w:pPr>
              <w:pStyle w:val="a3"/>
              <w:shd w:val="clear" w:color="auto" w:fill="auto"/>
              <w:spacing w:before="0" w:line="274" w:lineRule="exact"/>
              <w:rPr>
                <w:color w:val="000000"/>
                <w:spacing w:val="3"/>
                <w:sz w:val="21"/>
                <w:szCs w:val="21"/>
                <w:shd w:val="clear" w:color="auto" w:fill="FFFFFF"/>
              </w:rPr>
            </w:pPr>
            <w:r>
              <w:rPr>
                <w:rStyle w:val="101"/>
                <w:color w:val="000000"/>
              </w:rPr>
              <w:t>Основания для отказа в приеме документов, необходимых для предоставления муниципальной услуги, законодательством не предусмотрены.</w:t>
            </w:r>
          </w:p>
        </w:tc>
      </w:tr>
      <w:tr w:rsidR="002B2B20" w:rsidTr="00E1166C">
        <w:trPr>
          <w:trHeight w:hRule="exact" w:val="3038"/>
        </w:trPr>
        <w:tc>
          <w:tcPr>
            <w:tcW w:w="2054"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Администрация</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МО</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proofErr w:type="spellStart"/>
            <w:r>
              <w:rPr>
                <w:rStyle w:val="101"/>
                <w:color w:val="000000"/>
              </w:rPr>
              <w:t>Брызгаловское</w:t>
            </w:r>
            <w:proofErr w:type="spellEnd"/>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proofErr w:type="spellStart"/>
            <w:r>
              <w:rPr>
                <w:rStyle w:val="101"/>
                <w:color w:val="000000"/>
              </w:rPr>
              <w:t>Камешковского</w:t>
            </w:r>
            <w:proofErr w:type="spellEnd"/>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района</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Владимирской</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области</w:t>
            </w:r>
          </w:p>
        </w:tc>
        <w:tc>
          <w:tcPr>
            <w:tcW w:w="3480"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 xml:space="preserve">Постановление Администрации МО </w:t>
            </w:r>
            <w:proofErr w:type="spellStart"/>
            <w:r>
              <w:rPr>
                <w:rStyle w:val="101"/>
                <w:color w:val="000000"/>
              </w:rPr>
              <w:t>Брызгаловское</w:t>
            </w:r>
            <w:proofErr w:type="spellEnd"/>
            <w:r>
              <w:rPr>
                <w:rStyle w:val="101"/>
                <w:color w:val="000000"/>
              </w:rPr>
              <w:t xml:space="preserve"> </w:t>
            </w:r>
            <w:proofErr w:type="spellStart"/>
            <w:r>
              <w:rPr>
                <w:rStyle w:val="101"/>
                <w:color w:val="000000"/>
              </w:rPr>
              <w:t>Камешковского</w:t>
            </w:r>
            <w:proofErr w:type="spellEnd"/>
            <w:r>
              <w:rPr>
                <w:rStyle w:val="101"/>
                <w:color w:val="000000"/>
              </w:rPr>
              <w:t xml:space="preserve"> района Владимирской области № 70 от 05.08.13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B2B20" w:rsidRPr="002B2B20" w:rsidRDefault="002B2B20" w:rsidP="002B2B20">
            <w:pPr>
              <w:pStyle w:val="a3"/>
              <w:shd w:val="clear" w:color="auto" w:fill="auto"/>
              <w:spacing w:before="0" w:line="274" w:lineRule="exact"/>
              <w:rPr>
                <w:color w:val="000000"/>
                <w:spacing w:val="3"/>
                <w:sz w:val="21"/>
                <w:szCs w:val="21"/>
                <w:shd w:val="clear" w:color="auto" w:fill="FFFFFF"/>
              </w:rPr>
            </w:pPr>
            <w:r>
              <w:rPr>
                <w:rStyle w:val="101"/>
                <w:color w:val="000000"/>
              </w:rPr>
              <w:t>Если заявление подано без подписи, без указания фамилии, имени, отчества физического лица и (или) его почтового адреса, без указания полного наименования организации, ее почтового адреса и указания фамилии, имени, отчества руководителя или уполномоченного представителя организации.</w:t>
            </w:r>
          </w:p>
          <w:p w:rsidR="002B2B20" w:rsidRPr="002B2B20" w:rsidRDefault="002B2B20" w:rsidP="002B2B20">
            <w:pPr>
              <w:pStyle w:val="a3"/>
              <w:shd w:val="clear" w:color="auto" w:fill="auto"/>
              <w:spacing w:before="0" w:line="274" w:lineRule="exact"/>
              <w:rPr>
                <w:color w:val="000000"/>
                <w:spacing w:val="3"/>
                <w:sz w:val="21"/>
                <w:szCs w:val="21"/>
                <w:shd w:val="clear" w:color="auto" w:fill="FFFFFF"/>
              </w:rPr>
            </w:pPr>
            <w:r>
              <w:rPr>
                <w:rStyle w:val="101"/>
                <w:color w:val="000000"/>
              </w:rPr>
              <w:t>Если заявление не поддается прочтению, содержит нецензурные или оскорбительные выражения.</w:t>
            </w:r>
          </w:p>
        </w:tc>
      </w:tr>
      <w:tr w:rsidR="002B2B20" w:rsidTr="002B2B20">
        <w:trPr>
          <w:trHeight w:hRule="exact" w:val="562"/>
        </w:trPr>
        <w:tc>
          <w:tcPr>
            <w:tcW w:w="9792" w:type="dxa"/>
            <w:gridSpan w:val="3"/>
            <w:tcBorders>
              <w:top w:val="single" w:sz="4" w:space="0" w:color="auto"/>
              <w:left w:val="single" w:sz="4" w:space="0" w:color="auto"/>
              <w:bottom w:val="nil"/>
              <w:right w:val="single" w:sz="4" w:space="0" w:color="auto"/>
            </w:tcBorders>
            <w:shd w:val="clear" w:color="auto" w:fill="FFFFFF"/>
          </w:tcPr>
          <w:p w:rsidR="002B2B20" w:rsidRDefault="002B2B20" w:rsidP="002B2B20">
            <w:pPr>
              <w:pStyle w:val="a3"/>
              <w:shd w:val="clear" w:color="auto" w:fill="auto"/>
              <w:spacing w:before="0" w:line="278" w:lineRule="exact"/>
              <w:ind w:left="120"/>
              <w:jc w:val="left"/>
            </w:pPr>
            <w:r>
              <w:rPr>
                <w:rStyle w:val="100"/>
                <w:color w:val="000000"/>
              </w:rPr>
              <w:t>4. Исчерпывающий перечень оснований для отказа в предоставлении муниципальной услуги</w:t>
            </w:r>
          </w:p>
        </w:tc>
      </w:tr>
      <w:tr w:rsidR="002B2B20" w:rsidTr="00E1166C">
        <w:trPr>
          <w:trHeight w:hRule="exact" w:val="3512"/>
        </w:trPr>
        <w:tc>
          <w:tcPr>
            <w:tcW w:w="2054"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lastRenderedPageBreak/>
              <w:t>Администрация</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МО</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«Радищевский</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район»</w:t>
            </w:r>
          </w:p>
        </w:tc>
        <w:tc>
          <w:tcPr>
            <w:tcW w:w="3480"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Постановление администрация МО «Радищевский район» от 27.05.2015 г. № 328 «Об утверждении</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административного регламента о предоставлении Администрацией муниципального образования «Радищевский район» Ульяновской области муниципальной услуги по оказанию информационной и консультационной поддержки субъектам малого и среднего предпринимательства»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B2B20" w:rsidRPr="002B2B20" w:rsidRDefault="002B2B20" w:rsidP="002B2B20">
            <w:pPr>
              <w:pStyle w:val="a3"/>
              <w:shd w:val="clear" w:color="auto" w:fill="auto"/>
              <w:tabs>
                <w:tab w:val="left" w:pos="269"/>
              </w:tabs>
              <w:spacing w:before="0" w:line="274" w:lineRule="exact"/>
              <w:ind w:left="120"/>
              <w:jc w:val="left"/>
              <w:rPr>
                <w:color w:val="000000"/>
                <w:spacing w:val="3"/>
                <w:sz w:val="21"/>
                <w:szCs w:val="21"/>
                <w:shd w:val="clear" w:color="auto" w:fill="FFFFFF"/>
              </w:rPr>
            </w:pPr>
            <w:r>
              <w:rPr>
                <w:rStyle w:val="101"/>
                <w:color w:val="000000"/>
              </w:rPr>
              <w:t>Оснований для отказа в предоставлении муниципальной услуги нет.</w:t>
            </w:r>
          </w:p>
        </w:tc>
      </w:tr>
      <w:tr w:rsidR="002B2B20" w:rsidTr="00E1166C">
        <w:trPr>
          <w:trHeight w:hRule="exact" w:val="3695"/>
        </w:trPr>
        <w:tc>
          <w:tcPr>
            <w:tcW w:w="2054"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Администрация</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МО</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proofErr w:type="spellStart"/>
            <w:r>
              <w:rPr>
                <w:rStyle w:val="101"/>
                <w:color w:val="000000"/>
              </w:rPr>
              <w:t>Брызгаловское</w:t>
            </w:r>
            <w:proofErr w:type="spellEnd"/>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proofErr w:type="spellStart"/>
            <w:r>
              <w:rPr>
                <w:rStyle w:val="101"/>
                <w:color w:val="000000"/>
              </w:rPr>
              <w:t>Камешковского</w:t>
            </w:r>
            <w:proofErr w:type="spellEnd"/>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района</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Владимирской</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области</w:t>
            </w:r>
          </w:p>
        </w:tc>
        <w:tc>
          <w:tcPr>
            <w:tcW w:w="3480"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 xml:space="preserve">Постановление Администрации МО </w:t>
            </w:r>
            <w:proofErr w:type="spellStart"/>
            <w:r>
              <w:rPr>
                <w:rStyle w:val="101"/>
                <w:color w:val="000000"/>
              </w:rPr>
              <w:t>Брызгаловское</w:t>
            </w:r>
            <w:proofErr w:type="spellEnd"/>
            <w:r>
              <w:rPr>
                <w:rStyle w:val="101"/>
                <w:color w:val="000000"/>
              </w:rPr>
              <w:t xml:space="preserve"> </w:t>
            </w:r>
            <w:proofErr w:type="spellStart"/>
            <w:r>
              <w:rPr>
                <w:rStyle w:val="101"/>
                <w:color w:val="000000"/>
              </w:rPr>
              <w:t>Камешковского</w:t>
            </w:r>
            <w:proofErr w:type="spellEnd"/>
            <w:r>
              <w:rPr>
                <w:rStyle w:val="101"/>
                <w:color w:val="000000"/>
              </w:rPr>
              <w:t xml:space="preserve"> района Владимирской области № 70 от 05.08.13 «Об утверждении</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административного регламента предоставления муниципальной услуги «Предоставление поддержки субъектам малого и среднего</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предпринимательства в рамках реализации муниципальных программ»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B2B20" w:rsidRPr="002B2B20" w:rsidRDefault="002B2B20" w:rsidP="002B2B20">
            <w:pPr>
              <w:pStyle w:val="a3"/>
              <w:shd w:val="clear" w:color="auto" w:fill="auto"/>
              <w:tabs>
                <w:tab w:val="left" w:pos="269"/>
              </w:tabs>
              <w:spacing w:before="0" w:line="274" w:lineRule="exact"/>
              <w:ind w:left="120"/>
              <w:jc w:val="left"/>
              <w:rPr>
                <w:color w:val="000000"/>
                <w:spacing w:val="3"/>
                <w:sz w:val="21"/>
                <w:szCs w:val="21"/>
                <w:shd w:val="clear" w:color="auto" w:fill="FFFFFF"/>
              </w:rPr>
            </w:pPr>
            <w:r>
              <w:rPr>
                <w:rStyle w:val="101"/>
                <w:color w:val="000000"/>
              </w:rPr>
              <w:t>Отсутствие документов, предусмотренных пунктом 2.6. настоящего Административного регламента. Предоставление документов в ненадлежащий орган. Несоответствие документов требованиям законодательства.</w:t>
            </w:r>
          </w:p>
        </w:tc>
      </w:tr>
      <w:tr w:rsidR="002B2B20" w:rsidTr="002B2B20">
        <w:trPr>
          <w:trHeight w:hRule="exact" w:val="288"/>
        </w:trPr>
        <w:tc>
          <w:tcPr>
            <w:tcW w:w="9792" w:type="dxa"/>
            <w:gridSpan w:val="3"/>
            <w:tcBorders>
              <w:top w:val="single" w:sz="4" w:space="0" w:color="auto"/>
              <w:left w:val="single" w:sz="4" w:space="0" w:color="auto"/>
              <w:bottom w:val="nil"/>
              <w:right w:val="single" w:sz="4" w:space="0" w:color="auto"/>
            </w:tcBorders>
            <w:shd w:val="clear" w:color="auto" w:fill="FFFFFF"/>
          </w:tcPr>
          <w:p w:rsidR="002B2B20" w:rsidRDefault="002B2B20" w:rsidP="002B2B20">
            <w:pPr>
              <w:pStyle w:val="a3"/>
              <w:shd w:val="clear" w:color="auto" w:fill="auto"/>
              <w:spacing w:before="0" w:line="210" w:lineRule="exact"/>
              <w:ind w:left="120"/>
              <w:jc w:val="left"/>
            </w:pPr>
            <w:r>
              <w:rPr>
                <w:rStyle w:val="100"/>
                <w:color w:val="000000"/>
              </w:rPr>
              <w:t>5. Размер платы, взимаемой с заявителя при предоставлении муниципальной услуги</w:t>
            </w:r>
          </w:p>
        </w:tc>
      </w:tr>
      <w:tr w:rsidR="002E3DCC" w:rsidTr="00E125AA">
        <w:trPr>
          <w:trHeight w:val="1680"/>
        </w:trPr>
        <w:tc>
          <w:tcPr>
            <w:tcW w:w="2054" w:type="dxa"/>
            <w:tcBorders>
              <w:top w:val="single" w:sz="4" w:space="0" w:color="auto"/>
              <w:left w:val="single" w:sz="4" w:space="0" w:color="auto"/>
              <w:right w:val="nil"/>
            </w:tcBorders>
            <w:shd w:val="clear" w:color="auto" w:fill="FFFFFF"/>
          </w:tcPr>
          <w:p w:rsidR="002E3DCC" w:rsidRDefault="002E3DCC" w:rsidP="002B2B20">
            <w:pPr>
              <w:pStyle w:val="a3"/>
              <w:shd w:val="clear" w:color="auto" w:fill="auto"/>
              <w:spacing w:before="0" w:line="278" w:lineRule="exact"/>
              <w:ind w:left="120"/>
              <w:jc w:val="left"/>
            </w:pPr>
            <w:r>
              <w:rPr>
                <w:rStyle w:val="101"/>
                <w:color w:val="000000"/>
              </w:rPr>
              <w:t>Администрация</w:t>
            </w:r>
          </w:p>
          <w:p w:rsidR="002E3DCC" w:rsidRDefault="002E3DCC" w:rsidP="002B2B20">
            <w:pPr>
              <w:pStyle w:val="a3"/>
              <w:shd w:val="clear" w:color="auto" w:fill="auto"/>
              <w:spacing w:before="0" w:line="278" w:lineRule="exact"/>
              <w:ind w:left="120"/>
              <w:jc w:val="left"/>
            </w:pPr>
            <w:r>
              <w:rPr>
                <w:rStyle w:val="101"/>
                <w:color w:val="000000"/>
              </w:rPr>
              <w:t>МО</w:t>
            </w:r>
          </w:p>
          <w:p w:rsidR="002E3DCC" w:rsidRDefault="002E3DCC" w:rsidP="002E3DCC">
            <w:pPr>
              <w:pStyle w:val="a3"/>
              <w:shd w:val="clear" w:color="auto" w:fill="auto"/>
              <w:spacing w:before="0" w:line="278" w:lineRule="exact"/>
              <w:ind w:left="120"/>
              <w:jc w:val="left"/>
            </w:pPr>
            <w:r>
              <w:rPr>
                <w:rStyle w:val="101"/>
                <w:color w:val="000000"/>
              </w:rPr>
              <w:t>«Радищевский район»</w:t>
            </w:r>
          </w:p>
        </w:tc>
        <w:tc>
          <w:tcPr>
            <w:tcW w:w="3480" w:type="dxa"/>
            <w:tcBorders>
              <w:top w:val="single" w:sz="4" w:space="0" w:color="auto"/>
              <w:left w:val="single" w:sz="4" w:space="0" w:color="auto"/>
              <w:right w:val="nil"/>
            </w:tcBorders>
            <w:shd w:val="clear" w:color="auto" w:fill="FFFFFF"/>
          </w:tcPr>
          <w:p w:rsidR="002E3DCC" w:rsidRDefault="002E3DCC" w:rsidP="002E3DCC">
            <w:pPr>
              <w:pStyle w:val="a3"/>
              <w:shd w:val="clear" w:color="auto" w:fill="auto"/>
              <w:spacing w:before="0" w:line="278" w:lineRule="exact"/>
              <w:ind w:left="120"/>
              <w:jc w:val="left"/>
            </w:pPr>
            <w:r>
              <w:rPr>
                <w:rStyle w:val="101"/>
                <w:color w:val="000000"/>
              </w:rPr>
              <w:t>Постановление администрация МО «Радищевский район» от 27.05.2015 г. № 328 «Об утверждении административного регламента о предоставлении Администрацией муниципального образования «Радищевский район» Ульяновской области муниципальной услуги по оказанию информационной и консультационной поддержки субъектам малого и среднего предпринимательства»</w:t>
            </w:r>
          </w:p>
        </w:tc>
        <w:tc>
          <w:tcPr>
            <w:tcW w:w="4258" w:type="dxa"/>
            <w:tcBorders>
              <w:top w:val="single" w:sz="4" w:space="0" w:color="auto"/>
              <w:left w:val="single" w:sz="4" w:space="0" w:color="auto"/>
              <w:right w:val="single" w:sz="4" w:space="0" w:color="auto"/>
            </w:tcBorders>
            <w:shd w:val="clear" w:color="auto" w:fill="FFFFFF"/>
          </w:tcPr>
          <w:p w:rsidR="002E3DCC" w:rsidRDefault="002E3DCC" w:rsidP="002B2B20">
            <w:pPr>
              <w:pStyle w:val="a3"/>
              <w:shd w:val="clear" w:color="auto" w:fill="auto"/>
              <w:spacing w:before="0" w:line="274" w:lineRule="exact"/>
              <w:ind w:left="120"/>
              <w:jc w:val="left"/>
            </w:pPr>
            <w:r>
              <w:rPr>
                <w:rStyle w:val="101"/>
                <w:color w:val="000000"/>
              </w:rPr>
              <w:t>За предоставление муниципальной услуги государственная пошлина или иная плата не взимается.</w:t>
            </w:r>
          </w:p>
        </w:tc>
      </w:tr>
      <w:tr w:rsidR="002B2B20" w:rsidTr="00E1166C">
        <w:trPr>
          <w:trHeight w:hRule="exact" w:val="3599"/>
        </w:trPr>
        <w:tc>
          <w:tcPr>
            <w:tcW w:w="2054"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Администрация</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МО</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proofErr w:type="spellStart"/>
            <w:r>
              <w:rPr>
                <w:rStyle w:val="101"/>
                <w:color w:val="000000"/>
              </w:rPr>
              <w:t>Брызгаловское</w:t>
            </w:r>
            <w:proofErr w:type="spellEnd"/>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proofErr w:type="spellStart"/>
            <w:r>
              <w:rPr>
                <w:rStyle w:val="101"/>
                <w:color w:val="000000"/>
              </w:rPr>
              <w:t>Камешковского</w:t>
            </w:r>
            <w:proofErr w:type="spellEnd"/>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района</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Владимирской</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области</w:t>
            </w:r>
          </w:p>
        </w:tc>
        <w:tc>
          <w:tcPr>
            <w:tcW w:w="3480"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 xml:space="preserve">Постановление Администрации МО </w:t>
            </w:r>
            <w:proofErr w:type="spellStart"/>
            <w:r>
              <w:rPr>
                <w:rStyle w:val="101"/>
                <w:color w:val="000000"/>
              </w:rPr>
              <w:t>Брызгаловское</w:t>
            </w:r>
            <w:proofErr w:type="spellEnd"/>
            <w:r>
              <w:rPr>
                <w:rStyle w:val="101"/>
                <w:color w:val="000000"/>
              </w:rPr>
              <w:t xml:space="preserve"> </w:t>
            </w:r>
            <w:proofErr w:type="spellStart"/>
            <w:r>
              <w:rPr>
                <w:rStyle w:val="101"/>
                <w:color w:val="000000"/>
              </w:rPr>
              <w:t>Камешковского</w:t>
            </w:r>
            <w:proofErr w:type="spellEnd"/>
            <w:r>
              <w:rPr>
                <w:rStyle w:val="101"/>
                <w:color w:val="000000"/>
              </w:rPr>
              <w:t xml:space="preserve"> района Владимирской области № 70 от 05.08.13 «Об утверждении</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административного регламента предоставления муниципальной услуги «Предоставление поддержки субъектам малого и среднего</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предпринимательства в рамках реализации муниципальных программ»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Предоставление муниципальной услуги, а также информация о процедуре ее исполнения осуществляется на бесплатной основе.</w:t>
            </w:r>
          </w:p>
        </w:tc>
      </w:tr>
      <w:tr w:rsidR="002B2B20" w:rsidTr="002B2B20">
        <w:trPr>
          <w:trHeight w:hRule="exact" w:val="840"/>
        </w:trPr>
        <w:tc>
          <w:tcPr>
            <w:tcW w:w="9792" w:type="dxa"/>
            <w:gridSpan w:val="3"/>
            <w:tcBorders>
              <w:top w:val="single" w:sz="4" w:space="0" w:color="auto"/>
              <w:left w:val="single" w:sz="4" w:space="0" w:color="auto"/>
              <w:bottom w:val="nil"/>
              <w:right w:val="single" w:sz="4" w:space="0" w:color="auto"/>
            </w:tcBorders>
            <w:shd w:val="clear" w:color="auto" w:fill="FFFFFF"/>
          </w:tcPr>
          <w:p w:rsidR="002B2B20" w:rsidRDefault="002B2B20" w:rsidP="002B2B20">
            <w:pPr>
              <w:pStyle w:val="a3"/>
              <w:shd w:val="clear" w:color="auto" w:fill="auto"/>
              <w:spacing w:before="0" w:line="278" w:lineRule="exact"/>
              <w:ind w:left="120"/>
              <w:jc w:val="left"/>
            </w:pPr>
            <w:r>
              <w:rPr>
                <w:rStyle w:val="100"/>
                <w:color w:val="000000"/>
              </w:rPr>
              <w:lastRenderedPageBreak/>
              <w:t>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r>
      <w:tr w:rsidR="002B2B20" w:rsidTr="002B2B20">
        <w:trPr>
          <w:trHeight w:hRule="exact" w:val="4157"/>
        </w:trPr>
        <w:tc>
          <w:tcPr>
            <w:tcW w:w="2054" w:type="dxa"/>
            <w:tcBorders>
              <w:top w:val="single" w:sz="4" w:space="0" w:color="auto"/>
              <w:left w:val="single" w:sz="4" w:space="0" w:color="auto"/>
              <w:bottom w:val="single" w:sz="4" w:space="0" w:color="auto"/>
              <w:right w:val="nil"/>
            </w:tcBorders>
            <w:shd w:val="clear" w:color="auto" w:fill="FFFFFF"/>
          </w:tcPr>
          <w:p w:rsidR="002B2B20" w:rsidRDefault="002B2B20" w:rsidP="002B2B20">
            <w:pPr>
              <w:pStyle w:val="a3"/>
              <w:shd w:val="clear" w:color="auto" w:fill="auto"/>
              <w:spacing w:before="0" w:line="278" w:lineRule="exact"/>
              <w:ind w:left="120"/>
              <w:jc w:val="left"/>
            </w:pPr>
            <w:r>
              <w:rPr>
                <w:rStyle w:val="101"/>
                <w:color w:val="000000"/>
              </w:rPr>
              <w:t>Администрация</w:t>
            </w:r>
          </w:p>
          <w:p w:rsidR="002B2B20" w:rsidRDefault="002B2B20" w:rsidP="002B2B20">
            <w:pPr>
              <w:pStyle w:val="a3"/>
              <w:shd w:val="clear" w:color="auto" w:fill="auto"/>
              <w:spacing w:before="0" w:line="278" w:lineRule="exact"/>
              <w:ind w:left="120"/>
              <w:jc w:val="left"/>
            </w:pPr>
            <w:r>
              <w:rPr>
                <w:rStyle w:val="101"/>
                <w:color w:val="000000"/>
              </w:rPr>
              <w:t>МО</w:t>
            </w:r>
          </w:p>
          <w:p w:rsidR="002B2B20" w:rsidRDefault="002B2B20" w:rsidP="002B2B20">
            <w:pPr>
              <w:pStyle w:val="a3"/>
              <w:shd w:val="clear" w:color="auto" w:fill="auto"/>
              <w:spacing w:before="0" w:line="278" w:lineRule="exact"/>
              <w:ind w:left="120"/>
              <w:jc w:val="left"/>
            </w:pPr>
            <w:r>
              <w:rPr>
                <w:rStyle w:val="101"/>
                <w:color w:val="000000"/>
              </w:rPr>
              <w:t>«Радищевский</w:t>
            </w:r>
          </w:p>
          <w:p w:rsidR="002B2B20" w:rsidRDefault="002B2B20" w:rsidP="002B2B20">
            <w:pPr>
              <w:pStyle w:val="a3"/>
              <w:shd w:val="clear" w:color="auto" w:fill="auto"/>
              <w:spacing w:before="0" w:line="278" w:lineRule="exact"/>
              <w:ind w:left="120"/>
              <w:jc w:val="left"/>
            </w:pPr>
            <w:r>
              <w:rPr>
                <w:rStyle w:val="101"/>
                <w:color w:val="000000"/>
              </w:rPr>
              <w:t>район»</w:t>
            </w:r>
          </w:p>
        </w:tc>
        <w:tc>
          <w:tcPr>
            <w:tcW w:w="3480" w:type="dxa"/>
            <w:tcBorders>
              <w:top w:val="single" w:sz="4" w:space="0" w:color="auto"/>
              <w:left w:val="single" w:sz="4" w:space="0" w:color="auto"/>
              <w:bottom w:val="single" w:sz="4" w:space="0" w:color="auto"/>
              <w:right w:val="nil"/>
            </w:tcBorders>
            <w:shd w:val="clear" w:color="auto" w:fill="FFFFFF"/>
          </w:tcPr>
          <w:p w:rsidR="002B2B20" w:rsidRDefault="002B2B20" w:rsidP="002B2B20">
            <w:pPr>
              <w:pStyle w:val="a3"/>
              <w:shd w:val="clear" w:color="auto" w:fill="auto"/>
              <w:spacing w:before="0" w:line="274" w:lineRule="exact"/>
              <w:ind w:left="120"/>
              <w:jc w:val="left"/>
            </w:pPr>
            <w:r>
              <w:rPr>
                <w:rStyle w:val="101"/>
                <w:color w:val="000000"/>
              </w:rPr>
              <w:t>Постановление администрация МО «Радищевский район» от 27.05.2015 г. № 328 «Об утверждении</w:t>
            </w:r>
          </w:p>
          <w:p w:rsidR="002B2B20" w:rsidRDefault="002B2B20" w:rsidP="002B2B20">
            <w:pPr>
              <w:pStyle w:val="a3"/>
              <w:shd w:val="clear" w:color="auto" w:fill="auto"/>
              <w:spacing w:before="0" w:line="274" w:lineRule="exact"/>
              <w:ind w:left="120"/>
              <w:jc w:val="left"/>
            </w:pPr>
            <w:r>
              <w:rPr>
                <w:rStyle w:val="101"/>
                <w:color w:val="000000"/>
              </w:rPr>
              <w:t>административного регламента о предоставлении Администрацией муниципального образования «Радищевский район» Ульяновской области муниципальной услуги по оказанию информационной и консультационной поддержки субъектам малого и среднего предпринимательства»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B2B20" w:rsidRDefault="002B2B20" w:rsidP="002B2B20">
            <w:pPr>
              <w:pStyle w:val="a3"/>
              <w:shd w:val="clear" w:color="auto" w:fill="auto"/>
              <w:spacing w:before="0" w:line="274" w:lineRule="exact"/>
              <w:ind w:left="120"/>
              <w:jc w:val="left"/>
            </w:pPr>
            <w:r>
              <w:rPr>
                <w:rStyle w:val="101"/>
                <w:color w:val="000000"/>
              </w:rPr>
              <w:t>Время ожидания заявителя в очереди при подаче заявления об оказании информационной и консультационной поддержки субъектам малого и среднего предпринимательства и получения результата предоставления муниципальной услуги не должно превышать 10 минут.</w:t>
            </w:r>
          </w:p>
        </w:tc>
      </w:tr>
      <w:tr w:rsidR="002B2B20" w:rsidTr="002B2B20">
        <w:trPr>
          <w:trHeight w:hRule="exact" w:val="4157"/>
        </w:trPr>
        <w:tc>
          <w:tcPr>
            <w:tcW w:w="2054"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Администрация</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МО</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proofErr w:type="spellStart"/>
            <w:r>
              <w:rPr>
                <w:rStyle w:val="101"/>
                <w:color w:val="000000"/>
              </w:rPr>
              <w:t>Брызгаловское</w:t>
            </w:r>
            <w:proofErr w:type="spellEnd"/>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proofErr w:type="spellStart"/>
            <w:r>
              <w:rPr>
                <w:rStyle w:val="101"/>
                <w:color w:val="000000"/>
              </w:rPr>
              <w:t>Камешковского</w:t>
            </w:r>
            <w:proofErr w:type="spellEnd"/>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района</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Владимирской</w:t>
            </w:r>
          </w:p>
          <w:p w:rsidR="002B2B20" w:rsidRPr="002B2B20" w:rsidRDefault="002B2B20" w:rsidP="002B2B20">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области</w:t>
            </w:r>
          </w:p>
        </w:tc>
        <w:tc>
          <w:tcPr>
            <w:tcW w:w="3480" w:type="dxa"/>
            <w:tcBorders>
              <w:top w:val="single" w:sz="4" w:space="0" w:color="auto"/>
              <w:left w:val="single" w:sz="4" w:space="0" w:color="auto"/>
              <w:bottom w:val="single" w:sz="4" w:space="0" w:color="auto"/>
              <w:right w:val="nil"/>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 xml:space="preserve">Постановление Администрации МО </w:t>
            </w:r>
            <w:proofErr w:type="spellStart"/>
            <w:r>
              <w:rPr>
                <w:rStyle w:val="101"/>
                <w:color w:val="000000"/>
              </w:rPr>
              <w:t>Брызгаловское</w:t>
            </w:r>
            <w:proofErr w:type="spellEnd"/>
            <w:r>
              <w:rPr>
                <w:rStyle w:val="101"/>
                <w:color w:val="000000"/>
              </w:rPr>
              <w:t xml:space="preserve"> </w:t>
            </w:r>
            <w:proofErr w:type="spellStart"/>
            <w:r>
              <w:rPr>
                <w:rStyle w:val="101"/>
                <w:color w:val="000000"/>
              </w:rPr>
              <w:t>Камешковского</w:t>
            </w:r>
            <w:proofErr w:type="spellEnd"/>
            <w:r>
              <w:rPr>
                <w:rStyle w:val="101"/>
                <w:color w:val="000000"/>
              </w:rPr>
              <w:t xml:space="preserve"> района Владимирской области № 70 от 05.08.13 «Об утверждении</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административного регламента предоставления муниципальной услуги «Предоставление поддержки субъектам малого и среднего</w:t>
            </w:r>
          </w:p>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предпринимательства в рамках реализации муниципальных программ»»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B2B20" w:rsidRPr="002B2B20" w:rsidRDefault="002B2B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Не указано</w:t>
            </w:r>
          </w:p>
        </w:tc>
      </w:tr>
      <w:tr w:rsidR="002B2B20" w:rsidTr="002B2B20">
        <w:trPr>
          <w:trHeight w:hRule="exact" w:val="288"/>
        </w:trPr>
        <w:tc>
          <w:tcPr>
            <w:tcW w:w="9792" w:type="dxa"/>
            <w:gridSpan w:val="3"/>
            <w:tcBorders>
              <w:top w:val="single" w:sz="4" w:space="0" w:color="auto"/>
              <w:left w:val="single" w:sz="4" w:space="0" w:color="auto"/>
              <w:bottom w:val="nil"/>
              <w:right w:val="single" w:sz="4" w:space="0" w:color="auto"/>
            </w:tcBorders>
            <w:shd w:val="clear" w:color="auto" w:fill="FFFFFF"/>
          </w:tcPr>
          <w:p w:rsidR="002B2B20" w:rsidRDefault="002B2B20" w:rsidP="002B2B20">
            <w:pPr>
              <w:pStyle w:val="a3"/>
              <w:shd w:val="clear" w:color="auto" w:fill="auto"/>
              <w:spacing w:before="0" w:line="210" w:lineRule="exact"/>
              <w:ind w:left="120"/>
              <w:jc w:val="left"/>
            </w:pPr>
            <w:r>
              <w:rPr>
                <w:rStyle w:val="100"/>
                <w:color w:val="000000"/>
              </w:rPr>
              <w:t>7. Требование к помещениям, в которых предоставляются муниципальные услуги</w:t>
            </w:r>
          </w:p>
        </w:tc>
      </w:tr>
      <w:tr w:rsidR="00E37F20" w:rsidTr="00E37F20">
        <w:trPr>
          <w:trHeight w:hRule="exact" w:val="4426"/>
        </w:trPr>
        <w:tc>
          <w:tcPr>
            <w:tcW w:w="2054" w:type="dxa"/>
            <w:tcBorders>
              <w:top w:val="single" w:sz="4" w:space="0" w:color="auto"/>
              <w:left w:val="single" w:sz="4" w:space="0" w:color="auto"/>
              <w:bottom w:val="single" w:sz="4" w:space="0" w:color="auto"/>
              <w:right w:val="nil"/>
            </w:tcBorders>
            <w:shd w:val="clear" w:color="auto" w:fill="FFFFFF"/>
          </w:tcPr>
          <w:p w:rsidR="00E37F20" w:rsidRPr="002B2B20" w:rsidRDefault="00E37F20" w:rsidP="00660011">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Администрация</w:t>
            </w:r>
          </w:p>
          <w:p w:rsidR="00E37F20" w:rsidRPr="002B2B20" w:rsidRDefault="00E37F20" w:rsidP="00660011">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МО</w:t>
            </w:r>
          </w:p>
          <w:p w:rsidR="00E37F20" w:rsidRPr="002B2B20" w:rsidRDefault="00E37F20" w:rsidP="00660011">
            <w:pPr>
              <w:pStyle w:val="a3"/>
              <w:shd w:val="clear" w:color="auto" w:fill="auto"/>
              <w:spacing w:before="0" w:line="278" w:lineRule="exact"/>
              <w:ind w:left="120"/>
              <w:jc w:val="left"/>
              <w:rPr>
                <w:color w:val="000000"/>
                <w:spacing w:val="3"/>
                <w:sz w:val="21"/>
                <w:szCs w:val="21"/>
                <w:shd w:val="clear" w:color="auto" w:fill="FFFFFF"/>
              </w:rPr>
            </w:pPr>
            <w:proofErr w:type="spellStart"/>
            <w:r>
              <w:rPr>
                <w:rStyle w:val="101"/>
                <w:color w:val="000000"/>
              </w:rPr>
              <w:t>Брызгаловское</w:t>
            </w:r>
            <w:proofErr w:type="spellEnd"/>
          </w:p>
          <w:p w:rsidR="00E37F20" w:rsidRPr="002B2B20" w:rsidRDefault="00E37F20" w:rsidP="00660011">
            <w:pPr>
              <w:pStyle w:val="a3"/>
              <w:shd w:val="clear" w:color="auto" w:fill="auto"/>
              <w:spacing w:before="0" w:line="278" w:lineRule="exact"/>
              <w:ind w:left="120"/>
              <w:jc w:val="left"/>
              <w:rPr>
                <w:color w:val="000000"/>
                <w:spacing w:val="3"/>
                <w:sz w:val="21"/>
                <w:szCs w:val="21"/>
                <w:shd w:val="clear" w:color="auto" w:fill="FFFFFF"/>
              </w:rPr>
            </w:pPr>
            <w:proofErr w:type="spellStart"/>
            <w:r>
              <w:rPr>
                <w:rStyle w:val="101"/>
                <w:color w:val="000000"/>
              </w:rPr>
              <w:t>Камешковского</w:t>
            </w:r>
            <w:proofErr w:type="spellEnd"/>
          </w:p>
          <w:p w:rsidR="00E37F20" w:rsidRPr="002B2B20" w:rsidRDefault="00E37F20" w:rsidP="00660011">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района</w:t>
            </w:r>
          </w:p>
          <w:p w:rsidR="00E37F20" w:rsidRPr="002B2B20" w:rsidRDefault="00E37F20" w:rsidP="00660011">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Владимирской</w:t>
            </w:r>
          </w:p>
          <w:p w:rsidR="00E37F20" w:rsidRPr="002B2B20" w:rsidRDefault="00E37F20" w:rsidP="00660011">
            <w:pPr>
              <w:pStyle w:val="a3"/>
              <w:shd w:val="clear" w:color="auto" w:fill="auto"/>
              <w:spacing w:before="0" w:line="278" w:lineRule="exact"/>
              <w:ind w:left="120"/>
              <w:jc w:val="left"/>
              <w:rPr>
                <w:color w:val="000000"/>
                <w:spacing w:val="3"/>
                <w:sz w:val="21"/>
                <w:szCs w:val="21"/>
                <w:shd w:val="clear" w:color="auto" w:fill="FFFFFF"/>
              </w:rPr>
            </w:pPr>
            <w:r>
              <w:rPr>
                <w:rStyle w:val="101"/>
                <w:color w:val="000000"/>
              </w:rPr>
              <w:t>области</w:t>
            </w:r>
          </w:p>
        </w:tc>
        <w:tc>
          <w:tcPr>
            <w:tcW w:w="3480" w:type="dxa"/>
            <w:tcBorders>
              <w:top w:val="single" w:sz="4" w:space="0" w:color="auto"/>
              <w:left w:val="single" w:sz="4" w:space="0" w:color="auto"/>
              <w:bottom w:val="single" w:sz="4" w:space="0" w:color="auto"/>
              <w:right w:val="nil"/>
            </w:tcBorders>
            <w:shd w:val="clear" w:color="auto" w:fill="FFFFFF"/>
          </w:tcPr>
          <w:p w:rsidR="00E37F20" w:rsidRPr="002B2B20" w:rsidRDefault="00E37F20" w:rsidP="00660011">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 xml:space="preserve">Постановление Администрации МО </w:t>
            </w:r>
            <w:proofErr w:type="spellStart"/>
            <w:r>
              <w:rPr>
                <w:rStyle w:val="101"/>
                <w:color w:val="000000"/>
              </w:rPr>
              <w:t>Брызгаловское</w:t>
            </w:r>
            <w:proofErr w:type="spellEnd"/>
            <w:r>
              <w:rPr>
                <w:rStyle w:val="101"/>
                <w:color w:val="000000"/>
              </w:rPr>
              <w:t xml:space="preserve"> </w:t>
            </w:r>
            <w:proofErr w:type="spellStart"/>
            <w:r>
              <w:rPr>
                <w:rStyle w:val="101"/>
                <w:color w:val="000000"/>
              </w:rPr>
              <w:t>Камешковского</w:t>
            </w:r>
            <w:proofErr w:type="spellEnd"/>
            <w:r>
              <w:rPr>
                <w:rStyle w:val="101"/>
                <w:color w:val="000000"/>
              </w:rPr>
              <w:t xml:space="preserve"> района Владимирской области № 70 от 05.08.13 «Об утверждении</w:t>
            </w:r>
          </w:p>
          <w:p w:rsidR="00E37F20" w:rsidRPr="002B2B20" w:rsidRDefault="00E37F20" w:rsidP="00660011">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административного регламента предоставления муниципальной услуги «Предоставление поддержки субъектам малого и среднего</w:t>
            </w:r>
          </w:p>
          <w:p w:rsidR="00E37F20" w:rsidRPr="002B2B20" w:rsidRDefault="00E37F20" w:rsidP="00660011">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предпринимательства в рамках реализации муниципальных программ»»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E37F20" w:rsidRPr="002B2B20" w:rsidRDefault="00E37F20" w:rsidP="00660011">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Для ожидания приема и заполнения, необходимых для предоставления муниципальной услуги документов, заявителям отводятся места, оборудованные стульями, столами и снабженные канцелярскими принадлежностями, необходимыми для оформления документов.</w:t>
            </w:r>
          </w:p>
        </w:tc>
      </w:tr>
      <w:tr w:rsidR="00E37F20" w:rsidTr="00E37F20">
        <w:trPr>
          <w:trHeight w:val="13824"/>
        </w:trPr>
        <w:tc>
          <w:tcPr>
            <w:tcW w:w="2054" w:type="dxa"/>
            <w:tcBorders>
              <w:top w:val="single" w:sz="4" w:space="0" w:color="auto"/>
              <w:left w:val="single" w:sz="4" w:space="0" w:color="auto"/>
              <w:bottom w:val="single" w:sz="4" w:space="0" w:color="auto"/>
              <w:right w:val="nil"/>
            </w:tcBorders>
            <w:shd w:val="clear" w:color="auto" w:fill="FFFFFF"/>
          </w:tcPr>
          <w:p w:rsidR="00E37F20" w:rsidRDefault="00E37F20" w:rsidP="002B2B20">
            <w:pPr>
              <w:pStyle w:val="a3"/>
              <w:shd w:val="clear" w:color="auto" w:fill="auto"/>
              <w:spacing w:before="0" w:line="278" w:lineRule="exact"/>
              <w:ind w:left="120"/>
              <w:jc w:val="left"/>
            </w:pPr>
            <w:r>
              <w:rPr>
                <w:rStyle w:val="101"/>
                <w:color w:val="000000"/>
              </w:rPr>
              <w:lastRenderedPageBreak/>
              <w:t>Администрация</w:t>
            </w:r>
          </w:p>
          <w:p w:rsidR="00E37F20" w:rsidRDefault="00E37F20" w:rsidP="002B2B20">
            <w:pPr>
              <w:pStyle w:val="a3"/>
              <w:shd w:val="clear" w:color="auto" w:fill="auto"/>
              <w:spacing w:before="0" w:line="278" w:lineRule="exact"/>
              <w:ind w:left="120"/>
              <w:jc w:val="left"/>
            </w:pPr>
            <w:r>
              <w:rPr>
                <w:rStyle w:val="101"/>
                <w:color w:val="000000"/>
              </w:rPr>
              <w:t>МО</w:t>
            </w:r>
          </w:p>
          <w:p w:rsidR="00E37F20" w:rsidRDefault="00E37F20" w:rsidP="002B2B20">
            <w:pPr>
              <w:pStyle w:val="a3"/>
              <w:shd w:val="clear" w:color="auto" w:fill="auto"/>
              <w:spacing w:before="0" w:line="278" w:lineRule="exact"/>
              <w:ind w:left="120"/>
              <w:jc w:val="left"/>
            </w:pPr>
            <w:r>
              <w:rPr>
                <w:rStyle w:val="101"/>
                <w:color w:val="000000"/>
              </w:rPr>
              <w:t>«Радищевский</w:t>
            </w:r>
          </w:p>
          <w:p w:rsidR="00E37F20" w:rsidRDefault="00E37F20" w:rsidP="002B2B20">
            <w:pPr>
              <w:pStyle w:val="a3"/>
              <w:shd w:val="clear" w:color="auto" w:fill="auto"/>
              <w:spacing w:before="0" w:line="278" w:lineRule="exact"/>
              <w:ind w:left="120"/>
              <w:jc w:val="left"/>
            </w:pPr>
            <w:r>
              <w:rPr>
                <w:rStyle w:val="101"/>
                <w:color w:val="000000"/>
              </w:rPr>
              <w:t>район»</w:t>
            </w:r>
          </w:p>
        </w:tc>
        <w:tc>
          <w:tcPr>
            <w:tcW w:w="3480" w:type="dxa"/>
            <w:tcBorders>
              <w:top w:val="single" w:sz="4" w:space="0" w:color="auto"/>
              <w:left w:val="single" w:sz="4" w:space="0" w:color="auto"/>
              <w:bottom w:val="single" w:sz="4" w:space="0" w:color="auto"/>
              <w:right w:val="nil"/>
            </w:tcBorders>
            <w:shd w:val="clear" w:color="auto" w:fill="FFFFFF"/>
          </w:tcPr>
          <w:p w:rsidR="00E37F20" w:rsidRDefault="00E37F20" w:rsidP="002B2B20">
            <w:pPr>
              <w:pStyle w:val="a3"/>
              <w:shd w:val="clear" w:color="auto" w:fill="auto"/>
              <w:spacing w:before="0" w:line="274" w:lineRule="exact"/>
              <w:ind w:left="120"/>
              <w:jc w:val="left"/>
            </w:pPr>
            <w:r>
              <w:rPr>
                <w:rStyle w:val="101"/>
                <w:color w:val="000000"/>
              </w:rPr>
              <w:t>Постановление администрация МО «Радищевский район» от 27.05.2015 г. № 328 «Об утверждении</w:t>
            </w:r>
          </w:p>
          <w:p w:rsidR="00E37F20" w:rsidRDefault="00E37F20" w:rsidP="002B2B20">
            <w:pPr>
              <w:pStyle w:val="a3"/>
              <w:shd w:val="clear" w:color="auto" w:fill="auto"/>
              <w:spacing w:before="0" w:line="274" w:lineRule="exact"/>
              <w:ind w:left="120"/>
              <w:jc w:val="left"/>
            </w:pPr>
            <w:r>
              <w:rPr>
                <w:rStyle w:val="101"/>
                <w:color w:val="000000"/>
              </w:rPr>
              <w:t>административного регламента о предоставлении Администрацией муниципального образования «Радищевский район» Ульяновской области муниципальной услуги по оказанию информационной и консультационной поддержки субъектам малого и среднего предпринимательства»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E37F20" w:rsidRDefault="00E37F20" w:rsidP="002B2B20">
            <w:pPr>
              <w:pStyle w:val="a3"/>
              <w:shd w:val="clear" w:color="auto" w:fill="auto"/>
              <w:spacing w:before="0" w:line="274" w:lineRule="exact"/>
              <w:ind w:left="120"/>
              <w:jc w:val="left"/>
            </w:pPr>
            <w:r>
              <w:rPr>
                <w:rStyle w:val="101"/>
                <w:color w:val="000000"/>
              </w:rPr>
              <w:t>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p>
          <w:p w:rsidR="00E37F20" w:rsidRDefault="00E37F20" w:rsidP="002B2B20">
            <w:pPr>
              <w:pStyle w:val="a3"/>
              <w:shd w:val="clear" w:color="auto" w:fill="auto"/>
              <w:spacing w:before="0" w:line="274" w:lineRule="exact"/>
              <w:ind w:left="120"/>
              <w:jc w:val="left"/>
            </w:pPr>
            <w:r>
              <w:rPr>
                <w:rStyle w:val="101"/>
                <w:color w:val="000000"/>
              </w:rPr>
              <w:t>Вход в здание должен быть оборудован удобной лестницей с поручнями, а также пандусами для беспрепятственного передвижения инвалидных колясок, а также должен быть оборудован вывеской, содержащей следующую информацию: а) наименование учреждения; б) место нахождения учреждения; в) режим работы учреждения.</w:t>
            </w:r>
          </w:p>
          <w:p w:rsidR="00E37F20" w:rsidRDefault="00E37F20" w:rsidP="002B2B20">
            <w:pPr>
              <w:pStyle w:val="a3"/>
              <w:shd w:val="clear" w:color="auto" w:fill="auto"/>
              <w:spacing w:before="0" w:line="274" w:lineRule="exact"/>
              <w:ind w:left="120"/>
              <w:jc w:val="left"/>
            </w:pPr>
            <w:r>
              <w:rPr>
                <w:rStyle w:val="101"/>
                <w:color w:val="000000"/>
              </w:rPr>
              <w:t>Помещения должны соответствовать санитарно-эпидемиологическим правилам и нормативам. Помещения оборудуются: а) противопожарной системой и средствами пожаротушения; б) системой оповещения о возникновении</w:t>
            </w:r>
          </w:p>
          <w:p w:rsidR="00E37F20" w:rsidRPr="002B2B20" w:rsidRDefault="00E37F20" w:rsidP="002B2B20">
            <w:pPr>
              <w:pStyle w:val="a3"/>
              <w:shd w:val="clear" w:color="auto" w:fill="auto"/>
              <w:spacing w:before="0" w:line="274" w:lineRule="exact"/>
              <w:ind w:left="120"/>
              <w:jc w:val="left"/>
              <w:rPr>
                <w:color w:val="000000"/>
                <w:spacing w:val="3"/>
                <w:sz w:val="21"/>
                <w:szCs w:val="21"/>
                <w:shd w:val="clear" w:color="auto" w:fill="FFFFFF"/>
              </w:rPr>
            </w:pPr>
            <w:r>
              <w:rPr>
                <w:rStyle w:val="101"/>
                <w:color w:val="000000"/>
              </w:rPr>
              <w:t>чрезвычайной ситуации; в) системой охраны.</w:t>
            </w:r>
          </w:p>
          <w:p w:rsidR="00E37F20" w:rsidRDefault="00E37F20" w:rsidP="00E37F20">
            <w:pPr>
              <w:pStyle w:val="a3"/>
              <w:shd w:val="clear" w:color="auto" w:fill="auto"/>
              <w:spacing w:before="0" w:line="274" w:lineRule="exact"/>
              <w:ind w:left="120"/>
              <w:jc w:val="left"/>
            </w:pPr>
            <w:proofErr w:type="gramStart"/>
            <w:r>
              <w:rPr>
                <w:rStyle w:val="101"/>
                <w:color w:val="000000"/>
              </w:rPr>
              <w:t xml:space="preserve">Помещения должны обеспечивать: а) комфортные условия для заявителей и оптимальные условия работы должностных лиц Администрации; б) возможность и удобство оформления заявителем письменного заявления о предоставлении муниципальной услуги; в) телефонную связь; г) возможность копирования документов; </w:t>
            </w:r>
            <w:proofErr w:type="spellStart"/>
            <w:r>
              <w:rPr>
                <w:rStyle w:val="101"/>
                <w:color w:val="000000"/>
              </w:rPr>
              <w:t>д</w:t>
            </w:r>
            <w:proofErr w:type="spellEnd"/>
            <w:r>
              <w:rPr>
                <w:rStyle w:val="101"/>
                <w:color w:val="000000"/>
              </w:rPr>
              <w:t>) доступ к основным нормативным правовым актам, регулирующим полномочия и сферу компетенции Администрации, порядок предоставления муниципальной услуги;</w:t>
            </w:r>
            <w:proofErr w:type="gramEnd"/>
            <w:r>
              <w:rPr>
                <w:rStyle w:val="101"/>
                <w:color w:val="000000"/>
              </w:rPr>
              <w:t xml:space="preserve"> е) наличие письменных принадлежностей и бумаги формата А</w:t>
            </w:r>
            <w:proofErr w:type="gramStart"/>
            <w:r>
              <w:rPr>
                <w:rStyle w:val="101"/>
                <w:color w:val="000000"/>
              </w:rPr>
              <w:t>4</w:t>
            </w:r>
            <w:proofErr w:type="gramEnd"/>
            <w:r>
              <w:rPr>
                <w:rStyle w:val="101"/>
                <w:color w:val="000000"/>
              </w:rPr>
              <w:t>.Информационные стенды располагаются в местах общественного доступа в помещение, где предоставляется муниципальная услуга. На информационном стенде размещается следующая информация: а) текст административного регламента с приложениями; б) образцы оформления документов, необходимых для предоставления муниципальной услуги; в) график приема граждан; г) порядок обжалования действий (или бездействия) должностных лиц, а также принимаемых ими решений при предоставлении муниципальной услуги.</w:t>
            </w:r>
          </w:p>
        </w:tc>
      </w:tr>
    </w:tbl>
    <w:p w:rsidR="002B2B20" w:rsidRDefault="002B2B20" w:rsidP="002B2B20">
      <w:pPr>
        <w:pStyle w:val="a3"/>
        <w:shd w:val="clear" w:color="auto" w:fill="auto"/>
        <w:spacing w:before="0" w:line="317" w:lineRule="exact"/>
        <w:ind w:left="120" w:firstLine="620"/>
      </w:pPr>
      <w:r>
        <w:rPr>
          <w:rStyle w:val="1"/>
          <w:color w:val="000000"/>
        </w:rPr>
        <w:lastRenderedPageBreak/>
        <w:t>По результатам проведённого анализа установлено, что:</w:t>
      </w:r>
    </w:p>
    <w:p w:rsidR="002B2B20" w:rsidRDefault="002B2B20" w:rsidP="002B2B20">
      <w:pPr>
        <w:pStyle w:val="a3"/>
        <w:numPr>
          <w:ilvl w:val="0"/>
          <w:numId w:val="7"/>
        </w:numPr>
        <w:shd w:val="clear" w:color="auto" w:fill="auto"/>
        <w:tabs>
          <w:tab w:val="left" w:pos="1219"/>
        </w:tabs>
        <w:spacing w:before="0" w:line="317" w:lineRule="exact"/>
        <w:ind w:left="20" w:right="20" w:firstLine="620"/>
      </w:pPr>
      <w:proofErr w:type="gramStart"/>
      <w:r w:rsidRPr="00E37F20">
        <w:rPr>
          <w:rStyle w:val="1"/>
          <w:color w:val="000000"/>
        </w:rPr>
        <w:t>Срок предоставления муниципальной услуги, указанный в Постановлении администрации МО «</w:t>
      </w:r>
      <w:r w:rsidR="00E37F20" w:rsidRPr="00E37F20">
        <w:rPr>
          <w:rStyle w:val="1"/>
          <w:color w:val="000000"/>
        </w:rPr>
        <w:t>Мелекесский</w:t>
      </w:r>
      <w:r w:rsidRPr="00E37F20">
        <w:rPr>
          <w:rStyle w:val="1"/>
          <w:color w:val="000000"/>
        </w:rPr>
        <w:t xml:space="preserve"> район» от </w:t>
      </w:r>
      <w:r w:rsidR="00E37F20">
        <w:rPr>
          <w:rStyle w:val="1"/>
          <w:color w:val="000000"/>
        </w:rPr>
        <w:t>22</w:t>
      </w:r>
      <w:r w:rsidRPr="00E37F20">
        <w:rPr>
          <w:rStyle w:val="1"/>
          <w:color w:val="000000"/>
        </w:rPr>
        <w:t>.</w:t>
      </w:r>
      <w:r w:rsidR="00E37F20">
        <w:rPr>
          <w:rStyle w:val="1"/>
          <w:color w:val="000000"/>
        </w:rPr>
        <w:t>06</w:t>
      </w:r>
      <w:r w:rsidRPr="00E37F20">
        <w:rPr>
          <w:rStyle w:val="1"/>
          <w:color w:val="000000"/>
        </w:rPr>
        <w:t xml:space="preserve">.2014 г. № </w:t>
      </w:r>
      <w:r w:rsidR="00E37F20">
        <w:rPr>
          <w:rStyle w:val="1"/>
          <w:color w:val="000000"/>
        </w:rPr>
        <w:t>700</w:t>
      </w:r>
      <w:r w:rsidRPr="00E37F20">
        <w:rPr>
          <w:rStyle w:val="1"/>
          <w:color w:val="000000"/>
        </w:rPr>
        <w:t xml:space="preserve"> «</w:t>
      </w:r>
      <w:r w:rsidR="00E37F20" w:rsidRPr="009B5E9C">
        <w:rPr>
          <w:lang w:eastAsia="zh-CN"/>
        </w:rPr>
        <w:t>Об утверждении административного регламента оказания муниципальной услуги по консультационной поддержке субъектов малого и среднего предпринимательства  муниципального образования «Мелекесский район» Ульяновской области</w:t>
      </w:r>
      <w:r w:rsidRPr="00E37F20">
        <w:rPr>
          <w:rStyle w:val="1"/>
          <w:color w:val="000000"/>
        </w:rPr>
        <w:t>» с учётом необходимости обращения в организации, участвующие в предоставлении мун</w:t>
      </w:r>
      <w:r w:rsidRPr="00E37F20">
        <w:rPr>
          <w:color w:val="000000"/>
        </w:rPr>
        <w:t>ици</w:t>
      </w:r>
      <w:r w:rsidRPr="00E37F20">
        <w:rPr>
          <w:rStyle w:val="1"/>
          <w:color w:val="000000"/>
        </w:rPr>
        <w:t>пальной услуги составляет не более 10 рабочих дней со дня представления заявителем заявления и всех</w:t>
      </w:r>
      <w:proofErr w:type="gramEnd"/>
      <w:r w:rsidRPr="00E37F20">
        <w:rPr>
          <w:rStyle w:val="1"/>
          <w:color w:val="000000"/>
        </w:rPr>
        <w:t xml:space="preserve"> необходимых документов, что является средним показателем в сравнении с установленными сроками в МО «Радищевский район» (5 рабочих дней), МО </w:t>
      </w:r>
      <w:proofErr w:type="spellStart"/>
      <w:r w:rsidRPr="00E37F20">
        <w:rPr>
          <w:rStyle w:val="1"/>
          <w:color w:val="000000"/>
        </w:rPr>
        <w:t>Брызгаловское</w:t>
      </w:r>
      <w:proofErr w:type="spellEnd"/>
      <w:r w:rsidRPr="00E37F20">
        <w:rPr>
          <w:rStyle w:val="1"/>
          <w:color w:val="000000"/>
        </w:rPr>
        <w:t xml:space="preserve"> </w:t>
      </w:r>
      <w:proofErr w:type="spellStart"/>
      <w:r w:rsidRPr="00E37F20">
        <w:rPr>
          <w:rStyle w:val="1"/>
          <w:color w:val="000000"/>
        </w:rPr>
        <w:t>Камешковского</w:t>
      </w:r>
      <w:proofErr w:type="spellEnd"/>
      <w:r w:rsidRPr="00E37F20">
        <w:rPr>
          <w:rStyle w:val="1"/>
          <w:color w:val="000000"/>
        </w:rPr>
        <w:t xml:space="preserve"> района Владимирской области (30 календарных дней).</w:t>
      </w:r>
    </w:p>
    <w:p w:rsidR="002B2B20" w:rsidRDefault="002B2B20" w:rsidP="002B2B20">
      <w:pPr>
        <w:pStyle w:val="a3"/>
        <w:shd w:val="clear" w:color="auto" w:fill="auto"/>
        <w:spacing w:before="0"/>
        <w:ind w:left="20" w:right="20" w:firstLine="580"/>
      </w:pPr>
      <w:r>
        <w:rPr>
          <w:rStyle w:val="1"/>
          <w:color w:val="000000"/>
        </w:rPr>
        <w:t xml:space="preserve">При этом необходимо учитывать срок запроса и предоставления информации из других органов и организаций, в случае не предоставления информации, необходимой для предоставления услуги, от заявителя в рамках межведомственного информационного взаимодействия. </w:t>
      </w:r>
      <w:proofErr w:type="gramStart"/>
      <w:r>
        <w:rPr>
          <w:rStyle w:val="1"/>
          <w:color w:val="000000"/>
        </w:rPr>
        <w:t>Согласно Федерального закона от 27.07.2010 г. № 210-ФЗ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roofErr w:type="gramEnd"/>
      <w:r>
        <w:rPr>
          <w:rStyle w:val="1"/>
          <w:color w:val="000000"/>
        </w:rPr>
        <w:t xml:space="preserve">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B2B20" w:rsidRDefault="002B2B20" w:rsidP="002B2B20">
      <w:pPr>
        <w:pStyle w:val="a3"/>
        <w:numPr>
          <w:ilvl w:val="0"/>
          <w:numId w:val="8"/>
        </w:numPr>
        <w:shd w:val="clear" w:color="auto" w:fill="auto"/>
        <w:tabs>
          <w:tab w:val="left" w:pos="1110"/>
        </w:tabs>
        <w:spacing w:before="0"/>
        <w:ind w:left="20" w:right="20" w:firstLine="700"/>
      </w:pPr>
      <w:r>
        <w:rPr>
          <w:rStyle w:val="1"/>
          <w:color w:val="000000"/>
        </w:rPr>
        <w:t>Муниципальная услуга администрации МО «</w:t>
      </w:r>
      <w:r w:rsidR="00E37F20">
        <w:rPr>
          <w:rStyle w:val="1"/>
          <w:color w:val="000000"/>
        </w:rPr>
        <w:t>Мелекесский</w:t>
      </w:r>
      <w:r>
        <w:rPr>
          <w:rStyle w:val="1"/>
          <w:color w:val="000000"/>
        </w:rPr>
        <w:t xml:space="preserve"> район» предоставляется на основании заявления, подаваемого на имя Главы администрации в свободной форме. Примерный бланк заявления указан в приложении 1 к регламенту. В случае обращения юридических лиц, заявление оформляется на бланке организации. Заявитель вправе представлять документы (материалы) по вопросу стимулирования предпринимательской деятельности. От имени заявителя в целях предоставления муниципальной услуги может обратиться физическое лицо, наделенное соответствующими полномочиями в установленном действующим законодательством порядке. Запрос о предоставлении муниципальной услуги, а так же иные документы по желанию заявителя могут быть представлены заявителем при личном обращении в Отдел либо направлен им по почте (по электронной почте в виде электронного документа, подписанного электронной подписью (с </w:t>
      </w:r>
      <w:proofErr w:type="gramStart"/>
      <w:r>
        <w:rPr>
          <w:rStyle w:val="1"/>
          <w:color w:val="000000"/>
        </w:rPr>
        <w:t>использованием</w:t>
      </w:r>
      <w:proofErr w:type="gramEnd"/>
      <w:r>
        <w:rPr>
          <w:rStyle w:val="1"/>
          <w:color w:val="000000"/>
        </w:rPr>
        <w:t xml:space="preserve"> в том числе универсальной электронной карты), а также в электронном виде с использованием Портала государственных услуг. При личном обращении за предоставлением муниципальной услуги заявитель предъявляет документ, удостоверяющий личность, и согласие на обработку персональных данных. При обращении представителя заявителя </w:t>
      </w:r>
      <w:proofErr w:type="gramStart"/>
      <w:r>
        <w:rPr>
          <w:rStyle w:val="1"/>
          <w:color w:val="000000"/>
        </w:rPr>
        <w:lastRenderedPageBreak/>
        <w:t>предоставляется документ</w:t>
      </w:r>
      <w:proofErr w:type="gramEnd"/>
      <w:r>
        <w:rPr>
          <w:rStyle w:val="1"/>
          <w:color w:val="000000"/>
        </w:rPr>
        <w:t>, удостоверяющий его личность, подтверждающий его полномочия (доверенность), и согласие на обработку персональных данных.</w:t>
      </w:r>
    </w:p>
    <w:p w:rsidR="002B2B20" w:rsidRDefault="002B2B20" w:rsidP="002B2B20">
      <w:pPr>
        <w:pStyle w:val="a3"/>
        <w:shd w:val="clear" w:color="auto" w:fill="auto"/>
        <w:spacing w:before="0"/>
        <w:ind w:left="20" w:right="20" w:firstLine="580"/>
      </w:pPr>
      <w:r>
        <w:rPr>
          <w:rStyle w:val="1"/>
          <w:color w:val="000000"/>
        </w:rPr>
        <w:t xml:space="preserve">В соответствии с Федеральным законом от 27.07.2010 г. № 210-ФЗ «Об организации предоставления государственных и муниципальных услуг» </w:t>
      </w:r>
      <w:proofErr w:type="gramStart"/>
      <w:r>
        <w:rPr>
          <w:rStyle w:val="1"/>
          <w:color w:val="000000"/>
        </w:rPr>
        <w:t>в</w:t>
      </w:r>
      <w:proofErr w:type="gramEnd"/>
    </w:p>
    <w:p w:rsidR="002B2B20" w:rsidRDefault="002B2B20" w:rsidP="002B2B20">
      <w:pPr>
        <w:pStyle w:val="a3"/>
        <w:shd w:val="clear" w:color="auto" w:fill="auto"/>
        <w:spacing w:before="0"/>
        <w:ind w:left="20" w:right="20"/>
      </w:pPr>
      <w:r>
        <w:rPr>
          <w:rStyle w:val="1"/>
          <w:color w:val="000000"/>
        </w:rPr>
        <w:t xml:space="preserve">нормативном правовом </w:t>
      </w:r>
      <w:proofErr w:type="gramStart"/>
      <w:r>
        <w:rPr>
          <w:rStyle w:val="1"/>
          <w:color w:val="000000"/>
        </w:rPr>
        <w:t>акте</w:t>
      </w:r>
      <w:proofErr w:type="gramEnd"/>
      <w:r>
        <w:rPr>
          <w:rStyle w:val="1"/>
          <w:color w:val="000000"/>
        </w:rPr>
        <w:t xml:space="preserve"> указаны документы, которые запрещается требовать от заявителя:</w:t>
      </w:r>
    </w:p>
    <w:p w:rsidR="002B2B20" w:rsidRDefault="002B2B20" w:rsidP="002B2B20">
      <w:pPr>
        <w:pStyle w:val="a3"/>
        <w:shd w:val="clear" w:color="auto" w:fill="auto"/>
        <w:spacing w:before="0"/>
        <w:ind w:left="20" w:right="20" w:firstLine="560"/>
      </w:pPr>
      <w:r>
        <w:rPr>
          <w:rStyle w:val="1"/>
          <w:color w:val="000000"/>
        </w:rPr>
        <w:t>-предоставление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B20" w:rsidRDefault="002B2B20" w:rsidP="002B2B20">
      <w:pPr>
        <w:pStyle w:val="a3"/>
        <w:shd w:val="clear" w:color="auto" w:fill="auto"/>
        <w:spacing w:before="0"/>
        <w:ind w:left="20" w:right="20" w:firstLine="560"/>
      </w:pPr>
      <w:r>
        <w:rPr>
          <w:rStyle w:val="1"/>
          <w:color w:val="000000"/>
        </w:rPr>
        <w:t>-предоставление документов и информации, которые находятся в распоряжении администрации района,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Ульяновской области, муниципальными правовыми акта</w:t>
      </w:r>
      <w:r w:rsidR="00E37F20">
        <w:rPr>
          <w:rStyle w:val="1"/>
          <w:color w:val="000000"/>
        </w:rPr>
        <w:t>ми муниципального образования «Мелекесский</w:t>
      </w:r>
      <w:r>
        <w:rPr>
          <w:rStyle w:val="1"/>
          <w:color w:val="000000"/>
        </w:rPr>
        <w:t xml:space="preserve"> район».</w:t>
      </w:r>
    </w:p>
    <w:p w:rsidR="002B2B20" w:rsidRDefault="002B2B20" w:rsidP="002B2B20">
      <w:pPr>
        <w:pStyle w:val="a3"/>
        <w:numPr>
          <w:ilvl w:val="0"/>
          <w:numId w:val="7"/>
        </w:numPr>
        <w:shd w:val="clear" w:color="auto" w:fill="auto"/>
        <w:tabs>
          <w:tab w:val="left" w:pos="869"/>
        </w:tabs>
        <w:spacing w:before="0"/>
        <w:ind w:left="20" w:right="20" w:firstLine="560"/>
      </w:pPr>
      <w:r>
        <w:rPr>
          <w:rStyle w:val="1"/>
          <w:color w:val="000000"/>
        </w:rPr>
        <w:t>В МО «</w:t>
      </w:r>
      <w:r w:rsidR="00E37F20">
        <w:rPr>
          <w:rStyle w:val="1"/>
          <w:color w:val="000000"/>
        </w:rPr>
        <w:t>Мелекесский</w:t>
      </w:r>
      <w:r>
        <w:rPr>
          <w:rStyle w:val="1"/>
          <w:color w:val="000000"/>
        </w:rPr>
        <w:t xml:space="preserve"> район», как в МО «Радищевский район» оснований для отказа в приеме документов для предоставления муниципальной услуги не имеется (законодательством не предусмотрены).</w:t>
      </w:r>
    </w:p>
    <w:p w:rsidR="002B2B20" w:rsidRDefault="002B2B20" w:rsidP="002B2B20">
      <w:pPr>
        <w:pStyle w:val="a3"/>
        <w:numPr>
          <w:ilvl w:val="0"/>
          <w:numId w:val="7"/>
        </w:numPr>
        <w:shd w:val="clear" w:color="auto" w:fill="auto"/>
        <w:tabs>
          <w:tab w:val="left" w:pos="869"/>
        </w:tabs>
        <w:spacing w:before="0"/>
        <w:ind w:left="20" w:right="20" w:firstLine="560"/>
      </w:pPr>
      <w:r>
        <w:rPr>
          <w:rStyle w:val="1"/>
          <w:color w:val="000000"/>
        </w:rPr>
        <w:t>Основания для отказа в предоставлении муниципальной услуги в МО «</w:t>
      </w:r>
      <w:r w:rsidR="00E37F20">
        <w:rPr>
          <w:rStyle w:val="1"/>
          <w:color w:val="000000"/>
        </w:rPr>
        <w:t>Мелекесский</w:t>
      </w:r>
      <w:r>
        <w:rPr>
          <w:rStyle w:val="1"/>
          <w:color w:val="000000"/>
        </w:rPr>
        <w:t xml:space="preserve"> район» в постановлении администрации определены конкретно. Основаниями для отказа в предоставлении муниципальной услуги являются:</w:t>
      </w:r>
    </w:p>
    <w:p w:rsidR="002B2B20" w:rsidRDefault="002B2B20" w:rsidP="002B2B20">
      <w:pPr>
        <w:pStyle w:val="a3"/>
        <w:numPr>
          <w:ilvl w:val="0"/>
          <w:numId w:val="9"/>
        </w:numPr>
        <w:shd w:val="clear" w:color="auto" w:fill="auto"/>
        <w:tabs>
          <w:tab w:val="left" w:pos="869"/>
        </w:tabs>
        <w:spacing w:before="0"/>
        <w:ind w:left="20" w:right="20" w:firstLine="560"/>
      </w:pPr>
      <w:r>
        <w:rPr>
          <w:rStyle w:val="1"/>
          <w:color w:val="000000"/>
        </w:rPr>
        <w:t>письменный запрос, содержащий вопросы, решение которых не входит в компетенцию Отдела экономического планирования, инвестиций,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заявителя о переадресации обращения;</w:t>
      </w:r>
    </w:p>
    <w:p w:rsidR="002B2B20" w:rsidRDefault="002B2B20" w:rsidP="002B2B20">
      <w:pPr>
        <w:pStyle w:val="a3"/>
        <w:numPr>
          <w:ilvl w:val="0"/>
          <w:numId w:val="9"/>
        </w:numPr>
        <w:shd w:val="clear" w:color="auto" w:fill="auto"/>
        <w:tabs>
          <w:tab w:val="left" w:pos="869"/>
        </w:tabs>
        <w:spacing w:before="0"/>
        <w:ind w:left="20" w:right="20" w:firstLine="560"/>
      </w:pPr>
      <w:r>
        <w:rPr>
          <w:rStyle w:val="1"/>
          <w:color w:val="000000"/>
        </w:rPr>
        <w:t>в случае</w:t>
      </w:r>
      <w:proofErr w:type="gramStart"/>
      <w:r>
        <w:rPr>
          <w:rStyle w:val="1"/>
          <w:color w:val="000000"/>
        </w:rPr>
        <w:t>,</w:t>
      </w:r>
      <w:proofErr w:type="gramEnd"/>
      <w:r>
        <w:rPr>
          <w:rStyle w:val="1"/>
          <w:color w:val="000000"/>
        </w:rPr>
        <w:t xml:space="preserve"> если в письменном обращении не указаны фамилия, имя, отчество гражданина, наименование юридического лица,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B2B20" w:rsidRDefault="002B2B20" w:rsidP="002B2B20">
      <w:pPr>
        <w:pStyle w:val="a3"/>
        <w:numPr>
          <w:ilvl w:val="0"/>
          <w:numId w:val="9"/>
        </w:numPr>
        <w:shd w:val="clear" w:color="auto" w:fill="auto"/>
        <w:tabs>
          <w:tab w:val="left" w:pos="1062"/>
        </w:tabs>
        <w:spacing w:before="0"/>
        <w:ind w:left="20" w:right="20" w:firstLine="560"/>
      </w:pPr>
      <w:r>
        <w:rPr>
          <w:rStyle w:val="1"/>
          <w:color w:val="000000"/>
        </w:rPr>
        <w:t xml:space="preserve">если письменное заявление содержит </w:t>
      </w:r>
      <w:proofErr w:type="gramStart"/>
      <w:r>
        <w:rPr>
          <w:rStyle w:val="1"/>
          <w:color w:val="000000"/>
        </w:rPr>
        <w:t>нецензурные</w:t>
      </w:r>
      <w:proofErr w:type="gramEnd"/>
      <w:r>
        <w:rPr>
          <w:rStyle w:val="1"/>
          <w:color w:val="000000"/>
        </w:rPr>
        <w:t xml:space="preserve"> либо оскорбительные выражения, угрозы жизни, здоровью и имуществу сотрудника, а также членов его семьи, заявление остается без ответа по существу поставленных в нем вопросов и заявителю, направившему обращение, сообщается о недопустимости злоупотребления правом;</w:t>
      </w:r>
    </w:p>
    <w:p w:rsidR="002B2B20" w:rsidRDefault="002B2B20" w:rsidP="002B2B20">
      <w:pPr>
        <w:pStyle w:val="a3"/>
        <w:numPr>
          <w:ilvl w:val="0"/>
          <w:numId w:val="9"/>
        </w:numPr>
        <w:shd w:val="clear" w:color="auto" w:fill="auto"/>
        <w:tabs>
          <w:tab w:val="left" w:pos="869"/>
        </w:tabs>
        <w:spacing w:before="0"/>
        <w:ind w:left="20" w:right="20" w:firstLine="560"/>
      </w:pPr>
      <w:r>
        <w:rPr>
          <w:rStyle w:val="1"/>
          <w:color w:val="000000"/>
        </w:rPr>
        <w:t>в случае</w:t>
      </w:r>
      <w:proofErr w:type="gramStart"/>
      <w:r>
        <w:rPr>
          <w:rStyle w:val="1"/>
          <w:color w:val="000000"/>
        </w:rPr>
        <w:t>,</w:t>
      </w:r>
      <w:proofErr w:type="gramEnd"/>
      <w:r>
        <w:rPr>
          <w:rStyle w:val="1"/>
          <w:color w:val="000000"/>
        </w:rPr>
        <w:t xml:space="preserve"> если текст заявления не поддается прочтению, ответ на заявление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заявление, если его фамилия (наименование </w:t>
      </w:r>
      <w:r>
        <w:rPr>
          <w:rStyle w:val="1"/>
          <w:color w:val="000000"/>
        </w:rPr>
        <w:lastRenderedPageBreak/>
        <w:t>юридического лица) и почтовый адрес поддаются прочтению;</w:t>
      </w:r>
    </w:p>
    <w:p w:rsidR="002B2B20" w:rsidRDefault="002B2B20" w:rsidP="002B2B20">
      <w:pPr>
        <w:pStyle w:val="a3"/>
        <w:numPr>
          <w:ilvl w:val="0"/>
          <w:numId w:val="9"/>
        </w:numPr>
        <w:shd w:val="clear" w:color="auto" w:fill="auto"/>
        <w:tabs>
          <w:tab w:val="left" w:pos="869"/>
        </w:tabs>
        <w:spacing w:before="0"/>
        <w:ind w:left="20" w:right="20" w:firstLine="560"/>
      </w:pPr>
      <w:r>
        <w:rPr>
          <w:rStyle w:val="1"/>
          <w:color w:val="000000"/>
        </w:rPr>
        <w:t>в случае</w:t>
      </w:r>
      <w:proofErr w:type="gramStart"/>
      <w:r>
        <w:rPr>
          <w:rStyle w:val="1"/>
          <w:color w:val="000000"/>
        </w:rPr>
        <w:t>,</w:t>
      </w:r>
      <w:proofErr w:type="gramEnd"/>
      <w:r>
        <w:rPr>
          <w:rStyle w:val="1"/>
          <w:color w:val="000000"/>
        </w:rPr>
        <w:t xml:space="preserve"> если в заявлении содержится вопрос, на который ему многократно давались письменные ответы по существу в связи с ранее направляемыми обращениями, и при этом в заявлении не приводятся новые доводы или обстоятельства, лицом, которому направлено заявление,</w:t>
      </w:r>
    </w:p>
    <w:p w:rsidR="002B2B20" w:rsidRDefault="002B2B20" w:rsidP="002B2B20">
      <w:pPr>
        <w:pStyle w:val="a3"/>
        <w:shd w:val="clear" w:color="auto" w:fill="auto"/>
        <w:tabs>
          <w:tab w:val="left" w:pos="869"/>
        </w:tabs>
        <w:spacing w:before="0"/>
        <w:ind w:left="20" w:right="20"/>
      </w:pPr>
      <w:r>
        <w:rPr>
          <w:rStyle w:val="1"/>
          <w:color w:val="000000"/>
        </w:rPr>
        <w:t>принимается решение о безосновательности обращения и прекращении переписки с заявителем по данному вопросу. О данном решении уведомляется заявитель, направивший заявление.</w:t>
      </w:r>
    </w:p>
    <w:p w:rsidR="002B2B20" w:rsidRDefault="002B2B20" w:rsidP="002B2B20">
      <w:pPr>
        <w:pStyle w:val="a3"/>
        <w:numPr>
          <w:ilvl w:val="0"/>
          <w:numId w:val="7"/>
        </w:numPr>
        <w:shd w:val="clear" w:color="auto" w:fill="auto"/>
        <w:tabs>
          <w:tab w:val="left" w:pos="941"/>
        </w:tabs>
        <w:spacing w:before="0"/>
        <w:ind w:left="20" w:right="20" w:firstLine="560"/>
      </w:pPr>
      <w:r>
        <w:rPr>
          <w:rStyle w:val="1"/>
          <w:color w:val="000000"/>
        </w:rPr>
        <w:t>Муниципальная услуга во всех муниципальных образованиях предоставляется бесплатно.</w:t>
      </w:r>
    </w:p>
    <w:p w:rsidR="002B2B20" w:rsidRDefault="002B2B20" w:rsidP="002B2B20">
      <w:pPr>
        <w:pStyle w:val="a3"/>
        <w:numPr>
          <w:ilvl w:val="0"/>
          <w:numId w:val="7"/>
        </w:numPr>
        <w:shd w:val="clear" w:color="auto" w:fill="auto"/>
        <w:tabs>
          <w:tab w:val="left" w:pos="941"/>
        </w:tabs>
        <w:spacing w:before="0"/>
        <w:ind w:left="20" w:right="20" w:firstLine="560"/>
      </w:pPr>
      <w:r>
        <w:rPr>
          <w:rStyle w:val="1"/>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МО «</w:t>
      </w:r>
      <w:r w:rsidR="00E37F20">
        <w:rPr>
          <w:rStyle w:val="1"/>
          <w:color w:val="000000"/>
        </w:rPr>
        <w:t>Мелекесский</w:t>
      </w:r>
      <w:r>
        <w:rPr>
          <w:rStyle w:val="1"/>
          <w:color w:val="000000"/>
        </w:rPr>
        <w:t xml:space="preserve"> район», установлен в соответствии с Указом Президента РФ № 601 «Об основных направлениях совершенствования системы государственного управления» и составляет 15 минут.</w:t>
      </w:r>
    </w:p>
    <w:p w:rsidR="002B2B20" w:rsidRDefault="002B2B20" w:rsidP="002B2B20">
      <w:pPr>
        <w:pStyle w:val="a3"/>
        <w:numPr>
          <w:ilvl w:val="0"/>
          <w:numId w:val="7"/>
        </w:numPr>
        <w:shd w:val="clear" w:color="auto" w:fill="auto"/>
        <w:tabs>
          <w:tab w:val="left" w:pos="1182"/>
        </w:tabs>
        <w:spacing w:before="0"/>
        <w:ind w:left="20" w:right="20" w:firstLine="560"/>
      </w:pPr>
      <w:r>
        <w:rPr>
          <w:rStyle w:val="1"/>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МО «</w:t>
      </w:r>
      <w:r w:rsidR="00E37F20">
        <w:rPr>
          <w:rStyle w:val="1"/>
          <w:color w:val="000000"/>
        </w:rPr>
        <w:t>Мелекесский</w:t>
      </w:r>
      <w:r>
        <w:rPr>
          <w:rStyle w:val="1"/>
          <w:color w:val="000000"/>
        </w:rPr>
        <w:t xml:space="preserve"> район» как и во всех рассматриваемых муниципальных образованиях также определены. Одним из пунктов административного регламента предусмотрены мероприятия о социальной защите инвалидов: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2B2B20" w:rsidRDefault="002B2B20" w:rsidP="002B2B20">
      <w:pPr>
        <w:pStyle w:val="a3"/>
        <w:shd w:val="clear" w:color="auto" w:fill="auto"/>
        <w:spacing w:before="0" w:after="300"/>
        <w:ind w:left="20" w:right="20" w:firstLine="560"/>
      </w:pPr>
      <w:r>
        <w:rPr>
          <w:rStyle w:val="1"/>
          <w:color w:val="000000"/>
        </w:rPr>
        <w:t xml:space="preserve">В целом в результате проведённого анализа в нормативном правовом акте наличие избыточных требований по подготовке и (или) представлению документов, сведений, информации, а так же </w:t>
      </w:r>
      <w:proofErr w:type="gramStart"/>
      <w:r>
        <w:rPr>
          <w:rStyle w:val="1"/>
          <w:color w:val="000000"/>
        </w:rPr>
        <w:t>положений, необоснованно затрудняющих осуществление предпринимательской деятельности не выявлено</w:t>
      </w:r>
      <w:proofErr w:type="gramEnd"/>
      <w:r>
        <w:rPr>
          <w:rStyle w:val="1"/>
          <w:color w:val="000000"/>
        </w:rPr>
        <w:t>.</w:t>
      </w:r>
    </w:p>
    <w:p w:rsidR="002B2B20" w:rsidRDefault="002B2B20" w:rsidP="002B2B20">
      <w:pPr>
        <w:pStyle w:val="11"/>
        <w:numPr>
          <w:ilvl w:val="0"/>
          <w:numId w:val="1"/>
        </w:numPr>
        <w:shd w:val="clear" w:color="auto" w:fill="auto"/>
        <w:tabs>
          <w:tab w:val="left" w:pos="941"/>
        </w:tabs>
        <w:spacing w:before="0" w:line="322" w:lineRule="exact"/>
        <w:ind w:left="20"/>
        <w:jc w:val="both"/>
      </w:pPr>
      <w:bookmarkStart w:id="3" w:name="bookmark3"/>
      <w:r>
        <w:rPr>
          <w:rStyle w:val="10"/>
          <w:color w:val="000000"/>
        </w:rPr>
        <w:t>Информация о проведённых публичных консультациях</w:t>
      </w:r>
      <w:bookmarkEnd w:id="3"/>
    </w:p>
    <w:p w:rsidR="002B2B20" w:rsidRDefault="002B2B20" w:rsidP="002B2B20">
      <w:pPr>
        <w:pStyle w:val="a3"/>
        <w:shd w:val="clear" w:color="auto" w:fill="auto"/>
        <w:spacing w:before="0"/>
        <w:ind w:left="20" w:right="20" w:firstLine="560"/>
      </w:pPr>
      <w:r>
        <w:rPr>
          <w:rStyle w:val="1"/>
          <w:color w:val="000000"/>
        </w:rPr>
        <w:t>В процессе проведения экспертизы Постановления администрации МО «</w:t>
      </w:r>
      <w:r w:rsidR="00E37F20">
        <w:rPr>
          <w:rStyle w:val="1"/>
          <w:color w:val="000000"/>
        </w:rPr>
        <w:t>Мелекесский</w:t>
      </w:r>
      <w:r>
        <w:rPr>
          <w:rStyle w:val="1"/>
          <w:color w:val="000000"/>
        </w:rPr>
        <w:t xml:space="preserve"> район» от </w:t>
      </w:r>
      <w:r w:rsidR="00E37F20">
        <w:rPr>
          <w:rStyle w:val="1"/>
          <w:color w:val="000000"/>
        </w:rPr>
        <w:t>22</w:t>
      </w:r>
      <w:r>
        <w:rPr>
          <w:rStyle w:val="1"/>
          <w:color w:val="000000"/>
        </w:rPr>
        <w:t>.</w:t>
      </w:r>
      <w:r w:rsidR="00E37F20">
        <w:rPr>
          <w:rStyle w:val="1"/>
          <w:color w:val="000000"/>
        </w:rPr>
        <w:t>06</w:t>
      </w:r>
      <w:r>
        <w:rPr>
          <w:rStyle w:val="1"/>
          <w:color w:val="000000"/>
        </w:rPr>
        <w:t xml:space="preserve">.2014 г. № </w:t>
      </w:r>
      <w:r w:rsidR="00E37F20">
        <w:rPr>
          <w:rStyle w:val="1"/>
          <w:color w:val="000000"/>
        </w:rPr>
        <w:t>700</w:t>
      </w:r>
      <w:r>
        <w:rPr>
          <w:rStyle w:val="1"/>
          <w:color w:val="000000"/>
        </w:rPr>
        <w:t xml:space="preserve"> «</w:t>
      </w:r>
      <w:r w:rsidR="00E37F20" w:rsidRPr="009B5E9C">
        <w:rPr>
          <w:lang w:eastAsia="zh-CN"/>
        </w:rPr>
        <w:t>Об утверждении административного регламента оказания муниципальной услуги по консультационной поддержке субъектов малого и среднего предпринимательства  муниципального образования «Мелекесский район» Ульяновской области</w:t>
      </w:r>
      <w:r>
        <w:rPr>
          <w:rStyle w:val="1"/>
          <w:color w:val="000000"/>
        </w:rPr>
        <w:t xml:space="preserve">», с </w:t>
      </w:r>
      <w:r w:rsidR="00E37F20">
        <w:rPr>
          <w:rStyle w:val="1"/>
          <w:color w:val="000000"/>
        </w:rPr>
        <w:t>18</w:t>
      </w:r>
      <w:r>
        <w:rPr>
          <w:rStyle w:val="1"/>
          <w:color w:val="000000"/>
        </w:rPr>
        <w:t xml:space="preserve"> </w:t>
      </w:r>
      <w:r w:rsidR="00E37F20">
        <w:rPr>
          <w:rStyle w:val="1"/>
          <w:color w:val="000000"/>
        </w:rPr>
        <w:t>февраля</w:t>
      </w:r>
      <w:r>
        <w:rPr>
          <w:rStyle w:val="1"/>
          <w:color w:val="000000"/>
        </w:rPr>
        <w:t xml:space="preserve"> по </w:t>
      </w:r>
      <w:r w:rsidR="00E37F20">
        <w:rPr>
          <w:rStyle w:val="1"/>
          <w:color w:val="000000"/>
        </w:rPr>
        <w:t>19</w:t>
      </w:r>
      <w:r>
        <w:rPr>
          <w:rStyle w:val="1"/>
          <w:color w:val="000000"/>
        </w:rPr>
        <w:t xml:space="preserve"> </w:t>
      </w:r>
      <w:r w:rsidR="00E37F20">
        <w:rPr>
          <w:rStyle w:val="1"/>
          <w:color w:val="000000"/>
        </w:rPr>
        <w:t>марта</w:t>
      </w:r>
      <w:r>
        <w:rPr>
          <w:rStyle w:val="1"/>
          <w:color w:val="000000"/>
        </w:rPr>
        <w:t xml:space="preserve"> 2016 года были проведены публичные обсуждения акта.</w:t>
      </w:r>
    </w:p>
    <w:p w:rsidR="002B2B20" w:rsidRPr="007301F0" w:rsidRDefault="002B2B20" w:rsidP="002B2B20">
      <w:pPr>
        <w:pStyle w:val="a3"/>
        <w:shd w:val="clear" w:color="auto" w:fill="auto"/>
        <w:spacing w:before="0"/>
        <w:ind w:left="20" w:right="20" w:firstLine="720"/>
      </w:pPr>
      <w:proofErr w:type="gramStart"/>
      <w:r>
        <w:rPr>
          <w:rStyle w:val="1"/>
          <w:color w:val="000000"/>
        </w:rPr>
        <w:t>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w:t>
      </w:r>
      <w:r w:rsidR="00071558">
        <w:rPr>
          <w:rStyle w:val="1"/>
          <w:color w:val="000000"/>
        </w:rPr>
        <w:t>Мелекесский</w:t>
      </w:r>
      <w:r>
        <w:rPr>
          <w:rStyle w:val="1"/>
          <w:color w:val="000000"/>
        </w:rPr>
        <w:t xml:space="preserve"> район» </w:t>
      </w:r>
      <w:r w:rsidR="00071558" w:rsidRPr="00071558">
        <w:t>http://adm-melekess.ru/ocenka-reguliruyuschego-vozdeistvija/publichnye-konsultacii.html</w:t>
      </w:r>
      <w:r w:rsidR="00071558">
        <w:t>,</w:t>
      </w:r>
      <w:r w:rsidRPr="009B5E9C">
        <w:rPr>
          <w:rStyle w:val="1"/>
          <w:color w:val="000000"/>
          <w:lang w:eastAsia="en-US"/>
        </w:rPr>
        <w:t xml:space="preserve"> </w:t>
      </w:r>
      <w:r>
        <w:rPr>
          <w:rStyle w:val="1"/>
          <w:color w:val="000000"/>
        </w:rPr>
        <w:t xml:space="preserve">а так же направлены разработчиком акта в Палату справедливости и общественного контроля </w:t>
      </w:r>
      <w:r w:rsidR="00071558">
        <w:rPr>
          <w:rStyle w:val="1"/>
          <w:color w:val="000000"/>
        </w:rPr>
        <w:t>Мелекесского</w:t>
      </w:r>
      <w:r>
        <w:rPr>
          <w:rStyle w:val="1"/>
          <w:color w:val="000000"/>
        </w:rPr>
        <w:t xml:space="preserve"> района, Общественную палату </w:t>
      </w:r>
      <w:r w:rsidR="00071558">
        <w:rPr>
          <w:rStyle w:val="1"/>
          <w:color w:val="000000"/>
        </w:rPr>
        <w:t>Мелекесского</w:t>
      </w:r>
      <w:r>
        <w:rPr>
          <w:rStyle w:val="1"/>
          <w:color w:val="000000"/>
        </w:rPr>
        <w:t xml:space="preserve"> района, АНО «Центр развития предпринимательства </w:t>
      </w:r>
      <w:r w:rsidR="00071558">
        <w:rPr>
          <w:rStyle w:val="1"/>
          <w:color w:val="000000"/>
        </w:rPr>
        <w:t>Мелекесского</w:t>
      </w:r>
      <w:r>
        <w:rPr>
          <w:rStyle w:val="1"/>
          <w:color w:val="000000"/>
        </w:rPr>
        <w:t xml:space="preserve"> района», индивидуальным </w:t>
      </w:r>
      <w:r w:rsidRPr="007301F0">
        <w:rPr>
          <w:rStyle w:val="1"/>
        </w:rPr>
        <w:t>предпринимателям.</w:t>
      </w:r>
      <w:proofErr w:type="gramEnd"/>
    </w:p>
    <w:p w:rsidR="002B2B20" w:rsidRDefault="002B2B20" w:rsidP="002B2B20">
      <w:pPr>
        <w:pStyle w:val="a3"/>
        <w:shd w:val="clear" w:color="auto" w:fill="auto"/>
        <w:spacing w:before="0"/>
        <w:ind w:left="20" w:right="20" w:firstLine="720"/>
      </w:pPr>
      <w:r>
        <w:rPr>
          <w:rStyle w:val="1"/>
          <w:color w:val="000000"/>
        </w:rPr>
        <w:t xml:space="preserve">Участники обсуждений в целом отметили, что положений нормативного </w:t>
      </w:r>
      <w:r>
        <w:rPr>
          <w:rStyle w:val="1"/>
          <w:color w:val="000000"/>
        </w:rPr>
        <w:lastRenderedPageBreak/>
        <w:t>правового акта, необоснованно затрудняющих ведение предпринимательской деятельности, не имеется. Постановление принято в соответствии с действующим законодательством. Однако</w:t>
      </w:r>
      <w:proofErr w:type="gramStart"/>
      <w:r>
        <w:rPr>
          <w:rStyle w:val="1"/>
          <w:color w:val="000000"/>
        </w:rPr>
        <w:t>,</w:t>
      </w:r>
      <w:proofErr w:type="gramEnd"/>
      <w:r>
        <w:rPr>
          <w:rStyle w:val="1"/>
          <w:color w:val="000000"/>
        </w:rPr>
        <w:t xml:space="preserve"> участниками публичных консультаций было предложено рассмотреть систему оказания муниципальной услуги для лиц с ограниченными возможностями здоровья, у которых возникают сложности в поднятии на второй этаж и выше, где</w:t>
      </w:r>
    </w:p>
    <w:p w:rsidR="002B2B20" w:rsidRDefault="002B2B20" w:rsidP="002B2B20">
      <w:pPr>
        <w:pStyle w:val="a3"/>
        <w:shd w:val="clear" w:color="auto" w:fill="auto"/>
        <w:spacing w:before="0"/>
        <w:ind w:left="20" w:right="20"/>
      </w:pPr>
      <w:r>
        <w:rPr>
          <w:rStyle w:val="1"/>
          <w:color w:val="000000"/>
        </w:rPr>
        <w:t>расположен орган, предоставляющий необходимую ему муниципальную услугу.</w:t>
      </w:r>
    </w:p>
    <w:p w:rsidR="002B2B20" w:rsidRDefault="002B2B20" w:rsidP="002B2B20">
      <w:pPr>
        <w:pStyle w:val="11"/>
        <w:numPr>
          <w:ilvl w:val="0"/>
          <w:numId w:val="10"/>
        </w:numPr>
        <w:shd w:val="clear" w:color="auto" w:fill="auto"/>
        <w:tabs>
          <w:tab w:val="left" w:pos="1018"/>
        </w:tabs>
        <w:spacing w:before="0" w:line="322" w:lineRule="exact"/>
        <w:ind w:left="20" w:firstLine="720"/>
        <w:jc w:val="both"/>
      </w:pPr>
      <w:bookmarkStart w:id="4" w:name="bookmark4"/>
      <w:r>
        <w:rPr>
          <w:rStyle w:val="10"/>
          <w:color w:val="000000"/>
        </w:rPr>
        <w:t>Выводы по результатам проведенной экспертизы</w:t>
      </w:r>
      <w:bookmarkEnd w:id="4"/>
    </w:p>
    <w:p w:rsidR="002B2B20" w:rsidRDefault="002B2B20" w:rsidP="00E04399">
      <w:pPr>
        <w:pStyle w:val="a3"/>
        <w:shd w:val="clear" w:color="auto" w:fill="auto"/>
        <w:tabs>
          <w:tab w:val="center" w:pos="3169"/>
          <w:tab w:val="center" w:pos="5818"/>
          <w:tab w:val="right" w:pos="9351"/>
        </w:tabs>
        <w:spacing w:before="0"/>
        <w:ind w:left="20" w:right="20" w:firstLine="720"/>
      </w:pPr>
      <w:r>
        <w:rPr>
          <w:rStyle w:val="1"/>
          <w:color w:val="000000"/>
        </w:rPr>
        <w:t>По итогам проведённой экспертизы нормативного правового акта считаем, что административный регламент не содержит положений, способствующих возникновению избыточных требований по подготовке и (или) представлению документов, сведений, информации, а так же положений,</w:t>
      </w:r>
      <w:r w:rsidR="00E04399">
        <w:rPr>
          <w:rStyle w:val="1"/>
          <w:color w:val="000000"/>
        </w:rPr>
        <w:t xml:space="preserve"> </w:t>
      </w:r>
      <w:r>
        <w:rPr>
          <w:rStyle w:val="1"/>
          <w:color w:val="000000"/>
        </w:rPr>
        <w:t>необоснованно</w:t>
      </w:r>
      <w:r w:rsidR="00E04399">
        <w:rPr>
          <w:rStyle w:val="1"/>
          <w:color w:val="000000"/>
        </w:rPr>
        <w:t xml:space="preserve"> затрудняющих осуществление предпринимательской </w:t>
      </w:r>
      <w:r>
        <w:rPr>
          <w:rStyle w:val="1"/>
          <w:color w:val="000000"/>
        </w:rPr>
        <w:t>деятельности в ходе оказания им информационной и консультационной поддержки. Кроме того, в нормативном правовом акте учтены потребности лиц с ограниченными возможностями здоровья.</w:t>
      </w:r>
    </w:p>
    <w:p w:rsidR="002B2B20" w:rsidRDefault="002B2B20" w:rsidP="002B2B20">
      <w:pPr>
        <w:pStyle w:val="a3"/>
        <w:shd w:val="clear" w:color="auto" w:fill="auto"/>
        <w:spacing w:before="0"/>
        <w:ind w:left="20" w:right="20" w:firstLine="720"/>
      </w:pPr>
      <w:r>
        <w:rPr>
          <w:rStyle w:val="1"/>
          <w:color w:val="000000"/>
        </w:rPr>
        <w:t>Считаем целесообразным в Постановлении администрации МО «</w:t>
      </w:r>
      <w:r w:rsidR="00E04399">
        <w:rPr>
          <w:rStyle w:val="1"/>
          <w:color w:val="000000"/>
        </w:rPr>
        <w:t>Мелекесский</w:t>
      </w:r>
      <w:r>
        <w:rPr>
          <w:rStyle w:val="1"/>
          <w:color w:val="000000"/>
        </w:rPr>
        <w:t xml:space="preserve"> район» от </w:t>
      </w:r>
      <w:r w:rsidR="00E04399">
        <w:rPr>
          <w:rStyle w:val="1"/>
          <w:color w:val="000000"/>
        </w:rPr>
        <w:t>22.06.2014</w:t>
      </w:r>
      <w:r>
        <w:rPr>
          <w:rStyle w:val="1"/>
          <w:color w:val="000000"/>
        </w:rPr>
        <w:t xml:space="preserve">г. № </w:t>
      </w:r>
      <w:r w:rsidR="00E04399">
        <w:rPr>
          <w:rStyle w:val="1"/>
          <w:color w:val="000000"/>
        </w:rPr>
        <w:t>700</w:t>
      </w:r>
      <w:r>
        <w:rPr>
          <w:rStyle w:val="1"/>
          <w:color w:val="000000"/>
        </w:rPr>
        <w:t xml:space="preserve"> «</w:t>
      </w:r>
      <w:r w:rsidR="00E04399" w:rsidRPr="009B5E9C">
        <w:rPr>
          <w:lang w:eastAsia="zh-CN"/>
        </w:rPr>
        <w:t>Об утверждении административного регламента оказания муниципальной услуги по консультационной поддержке субъектов малого и среднего предпринимательства  муниципального образования «Мелекесский район» Ульяновской области</w:t>
      </w:r>
      <w:r>
        <w:rPr>
          <w:rStyle w:val="1"/>
          <w:color w:val="000000"/>
        </w:rPr>
        <w:t>» учесть предложение участников публичных обсуждений в отношении лиц с ограниченными возможностями здоровья (которыми могут являться индивидуальные предприниматели).</w:t>
      </w:r>
    </w:p>
    <w:p w:rsidR="002B2B20" w:rsidRDefault="002B2B20" w:rsidP="002B2B20">
      <w:pPr>
        <w:pStyle w:val="a3"/>
        <w:shd w:val="clear" w:color="auto" w:fill="auto"/>
        <w:spacing w:before="0"/>
        <w:ind w:left="20" w:right="20" w:firstLine="560"/>
      </w:pPr>
    </w:p>
    <w:p w:rsidR="002B2B20" w:rsidRDefault="002B2B20" w:rsidP="002B2B20">
      <w:pPr>
        <w:pStyle w:val="a3"/>
        <w:shd w:val="clear" w:color="auto" w:fill="auto"/>
        <w:spacing w:before="0"/>
        <w:ind w:left="20" w:right="20" w:firstLine="680"/>
      </w:pPr>
    </w:p>
    <w:p w:rsidR="002B2B20" w:rsidRDefault="002B2B20" w:rsidP="002B2B20">
      <w:pPr>
        <w:pStyle w:val="a3"/>
        <w:shd w:val="clear" w:color="auto" w:fill="auto"/>
        <w:spacing w:before="0" w:line="276" w:lineRule="auto"/>
        <w:ind w:left="20" w:right="20" w:firstLine="680"/>
        <w:rPr>
          <w:rStyle w:val="1"/>
          <w:color w:val="000000"/>
        </w:rPr>
      </w:pPr>
    </w:p>
    <w:p w:rsidR="00E04399" w:rsidRDefault="002B2B20" w:rsidP="00E04399">
      <w:pPr>
        <w:pStyle w:val="a3"/>
        <w:shd w:val="clear" w:color="auto" w:fill="auto"/>
        <w:spacing w:before="0"/>
        <w:ind w:left="20" w:right="3260"/>
        <w:jc w:val="left"/>
        <w:rPr>
          <w:rStyle w:val="1"/>
          <w:color w:val="000000"/>
        </w:rPr>
      </w:pPr>
      <w:r>
        <w:rPr>
          <w:rStyle w:val="1"/>
          <w:color w:val="000000"/>
        </w:rPr>
        <w:t xml:space="preserve">Начальник управления </w:t>
      </w:r>
    </w:p>
    <w:p w:rsidR="00E04399" w:rsidRDefault="002B2B20" w:rsidP="00E04399">
      <w:pPr>
        <w:pStyle w:val="a3"/>
        <w:shd w:val="clear" w:color="auto" w:fill="auto"/>
        <w:spacing w:before="0"/>
        <w:ind w:left="20" w:right="3260"/>
        <w:jc w:val="left"/>
        <w:rPr>
          <w:rStyle w:val="1"/>
          <w:color w:val="000000"/>
        </w:rPr>
      </w:pPr>
      <w:r>
        <w:rPr>
          <w:rStyle w:val="1"/>
          <w:color w:val="000000"/>
        </w:rPr>
        <w:t>экономического</w:t>
      </w:r>
      <w:r w:rsidR="00E04399">
        <w:rPr>
          <w:rStyle w:val="1"/>
          <w:color w:val="000000"/>
        </w:rPr>
        <w:t xml:space="preserve"> и </w:t>
      </w:r>
    </w:p>
    <w:p w:rsidR="002B2B20" w:rsidRDefault="00E04399" w:rsidP="007301F0">
      <w:pPr>
        <w:pStyle w:val="a3"/>
        <w:shd w:val="clear" w:color="auto" w:fill="auto"/>
        <w:spacing w:before="0"/>
        <w:ind w:left="20" w:right="-1"/>
        <w:jc w:val="left"/>
        <w:rPr>
          <w:rStyle w:val="3"/>
          <w:color w:val="000000"/>
        </w:rPr>
      </w:pPr>
      <w:r>
        <w:rPr>
          <w:rStyle w:val="1"/>
          <w:color w:val="000000"/>
        </w:rPr>
        <w:t xml:space="preserve">стратегического </w:t>
      </w:r>
      <w:r w:rsidR="002B2B20">
        <w:rPr>
          <w:rStyle w:val="1"/>
          <w:color w:val="000000"/>
        </w:rPr>
        <w:t xml:space="preserve"> </w:t>
      </w:r>
      <w:r>
        <w:rPr>
          <w:rStyle w:val="1"/>
          <w:color w:val="000000"/>
        </w:rPr>
        <w:t xml:space="preserve">развития                           </w:t>
      </w:r>
      <w:r w:rsidR="007301F0">
        <w:rPr>
          <w:rStyle w:val="1"/>
          <w:color w:val="000000"/>
        </w:rPr>
        <w:t xml:space="preserve">                                                 </w:t>
      </w:r>
      <w:r>
        <w:rPr>
          <w:rStyle w:val="1"/>
          <w:color w:val="000000"/>
        </w:rPr>
        <w:t xml:space="preserve">Л.А. Костик </w:t>
      </w:r>
      <w:r w:rsidR="002B2B20">
        <w:rPr>
          <w:rStyle w:val="1"/>
          <w:color w:val="000000"/>
        </w:rPr>
        <w:tab/>
      </w:r>
    </w:p>
    <w:p w:rsidR="002B2B20" w:rsidRDefault="002B2B2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Default="007301F0" w:rsidP="002B2B20">
      <w:pPr>
        <w:pStyle w:val="31"/>
        <w:shd w:val="clear" w:color="auto" w:fill="auto"/>
        <w:spacing w:before="0" w:after="0"/>
        <w:ind w:left="20" w:right="7960"/>
        <w:jc w:val="left"/>
        <w:rPr>
          <w:rStyle w:val="3"/>
          <w:color w:val="000000"/>
        </w:rPr>
      </w:pPr>
    </w:p>
    <w:p w:rsidR="007301F0" w:rsidRPr="00E92780" w:rsidRDefault="007301F0" w:rsidP="007301F0">
      <w:pPr>
        <w:spacing w:after="0" w:line="240" w:lineRule="auto"/>
        <w:jc w:val="both"/>
        <w:rPr>
          <w:rFonts w:ascii="Times New Roman" w:hAnsi="Times New Roman"/>
          <w:sz w:val="20"/>
          <w:szCs w:val="20"/>
        </w:rPr>
      </w:pPr>
      <w:r>
        <w:rPr>
          <w:rFonts w:ascii="Times New Roman" w:hAnsi="Times New Roman"/>
          <w:sz w:val="20"/>
          <w:szCs w:val="20"/>
        </w:rPr>
        <w:t xml:space="preserve">Анастасия </w:t>
      </w:r>
      <w:r w:rsidRPr="00E92780">
        <w:rPr>
          <w:rFonts w:ascii="Times New Roman" w:hAnsi="Times New Roman"/>
          <w:sz w:val="20"/>
          <w:szCs w:val="20"/>
        </w:rPr>
        <w:t xml:space="preserve"> Николаевна</w:t>
      </w:r>
      <w:r>
        <w:rPr>
          <w:rFonts w:ascii="Times New Roman" w:hAnsi="Times New Roman"/>
          <w:sz w:val="20"/>
          <w:szCs w:val="20"/>
        </w:rPr>
        <w:t xml:space="preserve"> </w:t>
      </w:r>
      <w:proofErr w:type="spellStart"/>
      <w:r>
        <w:rPr>
          <w:rFonts w:ascii="Times New Roman" w:hAnsi="Times New Roman"/>
          <w:sz w:val="20"/>
          <w:szCs w:val="20"/>
        </w:rPr>
        <w:t>Тимербаева</w:t>
      </w:r>
      <w:proofErr w:type="spellEnd"/>
    </w:p>
    <w:p w:rsidR="00B11D6D" w:rsidRDefault="007301F0" w:rsidP="00B11D6D">
      <w:pPr>
        <w:spacing w:after="0" w:line="240" w:lineRule="auto"/>
        <w:jc w:val="both"/>
      </w:pPr>
      <w:r w:rsidRPr="00E92780">
        <w:rPr>
          <w:rFonts w:ascii="Times New Roman" w:hAnsi="Times New Roman"/>
          <w:sz w:val="20"/>
          <w:szCs w:val="20"/>
        </w:rPr>
        <w:t>8(84235)26307</w:t>
      </w:r>
      <w:r>
        <w:rPr>
          <w:rFonts w:ascii="Times New Roman" w:hAnsi="Times New Roman"/>
          <w:sz w:val="28"/>
          <w:szCs w:val="28"/>
        </w:rPr>
        <w:tab/>
      </w:r>
    </w:p>
    <w:sectPr w:rsidR="00B11D6D" w:rsidSect="002C2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abstractNum>
  <w:abstractNum w:abstractNumId="1">
    <w:nsid w:val="00000005"/>
    <w:multiLevelType w:val="multilevel"/>
    <w:tmpl w:val="00000004"/>
    <w:lvl w:ilvl="0">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27AB0E8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4A2C46E1"/>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abstractNum>
  <w:abstractNum w:abstractNumId="8">
    <w:nsid w:val="64640AC5"/>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abstractNum>
  <w:abstractNum w:abstractNumId="9">
    <w:nsid w:val="7B0C5B0F"/>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abstractNum>
  <w:num w:numId="1">
    <w:abstractNumId w:val="0"/>
  </w:num>
  <w:num w:numId="2">
    <w:abstractNumId w:val="8"/>
  </w:num>
  <w:num w:numId="3">
    <w:abstractNumId w:val="7"/>
  </w:num>
  <w:num w:numId="4">
    <w:abstractNumId w:val="1"/>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B2B20"/>
    <w:rsid w:val="00071558"/>
    <w:rsid w:val="0012667C"/>
    <w:rsid w:val="002B2B20"/>
    <w:rsid w:val="002C2A4E"/>
    <w:rsid w:val="002E3DCC"/>
    <w:rsid w:val="007301F0"/>
    <w:rsid w:val="008019F5"/>
    <w:rsid w:val="00B11D6D"/>
    <w:rsid w:val="00E04399"/>
    <w:rsid w:val="00E1166C"/>
    <w:rsid w:val="00E23C9D"/>
    <w:rsid w:val="00E37F20"/>
    <w:rsid w:val="00FE3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2B2B20"/>
    <w:rPr>
      <w:rFonts w:ascii="Times New Roman" w:hAnsi="Times New Roman" w:cs="Times New Roman"/>
      <w:b/>
      <w:bCs/>
      <w:sz w:val="26"/>
      <w:szCs w:val="26"/>
      <w:shd w:val="clear" w:color="auto" w:fill="FFFFFF"/>
    </w:rPr>
  </w:style>
  <w:style w:type="character" w:customStyle="1" w:styleId="1">
    <w:name w:val="Основной текст Знак1"/>
    <w:basedOn w:val="a0"/>
    <w:link w:val="a3"/>
    <w:uiPriority w:val="99"/>
    <w:rsid w:val="002B2B20"/>
    <w:rPr>
      <w:rFonts w:ascii="Times New Roman" w:hAnsi="Times New Roman" w:cs="Times New Roman"/>
      <w:sz w:val="26"/>
      <w:szCs w:val="26"/>
      <w:shd w:val="clear" w:color="auto" w:fill="FFFFFF"/>
    </w:rPr>
  </w:style>
  <w:style w:type="paragraph" w:styleId="a3">
    <w:name w:val="Body Text"/>
    <w:basedOn w:val="a"/>
    <w:link w:val="1"/>
    <w:uiPriority w:val="99"/>
    <w:rsid w:val="002B2B20"/>
    <w:pPr>
      <w:widowControl w:val="0"/>
      <w:shd w:val="clear" w:color="auto" w:fill="FFFFFF"/>
      <w:spacing w:before="300" w:after="0" w:line="322" w:lineRule="exact"/>
      <w:jc w:val="both"/>
    </w:pPr>
    <w:rPr>
      <w:rFonts w:ascii="Times New Roman" w:hAnsi="Times New Roman" w:cs="Times New Roman"/>
      <w:sz w:val="26"/>
      <w:szCs w:val="26"/>
    </w:rPr>
  </w:style>
  <w:style w:type="character" w:customStyle="1" w:styleId="a4">
    <w:name w:val="Основной текст Знак"/>
    <w:basedOn w:val="a0"/>
    <w:link w:val="a3"/>
    <w:uiPriority w:val="99"/>
    <w:semiHidden/>
    <w:rsid w:val="002B2B20"/>
  </w:style>
  <w:style w:type="paragraph" w:customStyle="1" w:styleId="21">
    <w:name w:val="Основной текст (2)1"/>
    <w:basedOn w:val="a"/>
    <w:link w:val="2"/>
    <w:uiPriority w:val="99"/>
    <w:rsid w:val="002B2B20"/>
    <w:pPr>
      <w:widowControl w:val="0"/>
      <w:shd w:val="clear" w:color="auto" w:fill="FFFFFF"/>
      <w:spacing w:after="60" w:line="240" w:lineRule="atLeast"/>
      <w:jc w:val="center"/>
    </w:pPr>
    <w:rPr>
      <w:rFonts w:ascii="Times New Roman" w:hAnsi="Times New Roman" w:cs="Times New Roman"/>
      <w:b/>
      <w:bCs/>
      <w:sz w:val="26"/>
      <w:szCs w:val="26"/>
    </w:rPr>
  </w:style>
  <w:style w:type="paragraph" w:customStyle="1" w:styleId="a5">
    <w:name w:val="Содержимое таблицы"/>
    <w:basedOn w:val="a"/>
    <w:rsid w:val="002B2B20"/>
    <w:pPr>
      <w:widowControl w:val="0"/>
      <w:suppressLineNumbers/>
      <w:suppressAutoHyphens/>
      <w:spacing w:after="0" w:line="240" w:lineRule="auto"/>
    </w:pPr>
    <w:rPr>
      <w:rFonts w:ascii="Times New Roman" w:eastAsia="Arial Unicode MS" w:hAnsi="Times New Roman" w:cs="Tahoma"/>
      <w:color w:val="000000"/>
      <w:sz w:val="24"/>
      <w:szCs w:val="24"/>
      <w:lang w:eastAsia="en-US" w:bidi="en-US"/>
    </w:rPr>
  </w:style>
  <w:style w:type="character" w:customStyle="1" w:styleId="10">
    <w:name w:val="Заголовок №1_"/>
    <w:basedOn w:val="a0"/>
    <w:link w:val="11"/>
    <w:uiPriority w:val="99"/>
    <w:rsid w:val="002B2B20"/>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2B2B20"/>
    <w:pPr>
      <w:widowControl w:val="0"/>
      <w:shd w:val="clear" w:color="auto" w:fill="FFFFFF"/>
      <w:spacing w:before="300" w:after="0" w:line="326" w:lineRule="exact"/>
      <w:ind w:firstLine="560"/>
      <w:outlineLvl w:val="0"/>
    </w:pPr>
    <w:rPr>
      <w:rFonts w:ascii="Times New Roman" w:hAnsi="Times New Roman" w:cs="Times New Roman"/>
      <w:b/>
      <w:bCs/>
      <w:sz w:val="26"/>
      <w:szCs w:val="26"/>
    </w:rPr>
  </w:style>
  <w:style w:type="character" w:customStyle="1" w:styleId="100">
    <w:name w:val="Основной текст + 10"/>
    <w:aliases w:val="5 pt,Полужирный,Интервал 0 pt"/>
    <w:basedOn w:val="1"/>
    <w:uiPriority w:val="99"/>
    <w:rsid w:val="002B2B20"/>
    <w:rPr>
      <w:b/>
      <w:bCs/>
      <w:spacing w:val="3"/>
      <w:sz w:val="21"/>
      <w:szCs w:val="21"/>
      <w:u w:val="none"/>
    </w:rPr>
  </w:style>
  <w:style w:type="character" w:customStyle="1" w:styleId="101">
    <w:name w:val="Основной текст + 101"/>
    <w:aliases w:val="5 pt1,Интервал 0 pt1"/>
    <w:basedOn w:val="1"/>
    <w:uiPriority w:val="99"/>
    <w:rsid w:val="002B2B20"/>
    <w:rPr>
      <w:spacing w:val="3"/>
      <w:sz w:val="21"/>
      <w:szCs w:val="21"/>
      <w:u w:val="none"/>
    </w:rPr>
  </w:style>
  <w:style w:type="character" w:styleId="a6">
    <w:name w:val="Hyperlink"/>
    <w:basedOn w:val="a0"/>
    <w:uiPriority w:val="99"/>
    <w:rsid w:val="002B2B20"/>
    <w:rPr>
      <w:color w:val="0066CC"/>
      <w:u w:val="single"/>
    </w:rPr>
  </w:style>
  <w:style w:type="character" w:customStyle="1" w:styleId="3">
    <w:name w:val="Основной текст (3)_"/>
    <w:basedOn w:val="a0"/>
    <w:link w:val="31"/>
    <w:uiPriority w:val="99"/>
    <w:rsid w:val="002B2B20"/>
    <w:rPr>
      <w:rFonts w:ascii="Times New Roman" w:hAnsi="Times New Roman" w:cs="Times New Roman"/>
      <w:b/>
      <w:bCs/>
      <w:spacing w:val="2"/>
      <w:sz w:val="17"/>
      <w:szCs w:val="17"/>
      <w:shd w:val="clear" w:color="auto" w:fill="FFFFFF"/>
    </w:rPr>
  </w:style>
  <w:style w:type="paragraph" w:customStyle="1" w:styleId="31">
    <w:name w:val="Основной текст (3)1"/>
    <w:basedOn w:val="a"/>
    <w:link w:val="3"/>
    <w:uiPriority w:val="99"/>
    <w:rsid w:val="002B2B20"/>
    <w:pPr>
      <w:widowControl w:val="0"/>
      <w:shd w:val="clear" w:color="auto" w:fill="FFFFFF"/>
      <w:spacing w:before="60" w:after="300" w:line="230" w:lineRule="exact"/>
      <w:jc w:val="center"/>
    </w:pPr>
    <w:rPr>
      <w:rFonts w:ascii="Times New Roman" w:hAnsi="Times New Roman" w:cs="Times New Roman"/>
      <w:b/>
      <w:bCs/>
      <w:spacing w:val="2"/>
      <w:sz w:val="17"/>
      <w:szCs w:val="17"/>
    </w:rPr>
  </w:style>
  <w:style w:type="paragraph" w:customStyle="1" w:styleId="Default">
    <w:name w:val="Default"/>
    <w:rsid w:val="00B11D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4518</Words>
  <Characters>25755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Цимбалюк Сергей</dc:creator>
  <cp:keywords/>
  <dc:description/>
  <cp:lastModifiedBy>Цимбалюк Сергей</cp:lastModifiedBy>
  <cp:revision>6</cp:revision>
  <cp:lastPrinted>2016-06-23T06:35:00Z</cp:lastPrinted>
  <dcterms:created xsi:type="dcterms:W3CDTF">2016-06-22T11:37:00Z</dcterms:created>
  <dcterms:modified xsi:type="dcterms:W3CDTF">2016-06-23T07:05:00Z</dcterms:modified>
</cp:coreProperties>
</file>